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22D5" w:rsidRDefault="00A62E17" w:rsidP="00E522D5">
      <w:pPr>
        <w:pStyle w:val="1"/>
        <w:numPr>
          <w:ilvl w:val="0"/>
          <w:numId w:val="0"/>
        </w:numPr>
        <w:tabs>
          <w:tab w:val="left" w:pos="708"/>
        </w:tabs>
        <w:spacing w:before="0" w:after="0"/>
        <w:ind w:right="142"/>
        <w:jc w:val="center"/>
      </w:pPr>
      <w:r w:rsidRPr="00B35131">
        <w:rPr>
          <w:rFonts w:cs="Arial"/>
          <w:b w:val="0"/>
          <w:bCs/>
          <w:noProof/>
          <w:sz w:val="30"/>
          <w:szCs w:val="30"/>
        </w:rPr>
        <w:drawing>
          <wp:anchor distT="0" distB="0" distL="114300" distR="114300" simplePos="0" relativeHeight="251659264" behindDoc="1" locked="0" layoutInCell="1" allowOverlap="1" wp14:anchorId="3713810F" wp14:editId="024AE7AE">
            <wp:simplePos x="0" y="0"/>
            <wp:positionH relativeFrom="margin">
              <wp:posOffset>2680970</wp:posOffset>
            </wp:positionH>
            <wp:positionV relativeFrom="paragraph">
              <wp:posOffset>0</wp:posOffset>
            </wp:positionV>
            <wp:extent cx="1500260" cy="540000"/>
            <wp:effectExtent l="0" t="0" r="0" b="0"/>
            <wp:wrapThrough wrapText="bothSides">
              <wp:wrapPolygon edited="0">
                <wp:start x="3018" y="0"/>
                <wp:lineTo x="1372" y="762"/>
                <wp:lineTo x="0" y="6099"/>
                <wp:lineTo x="0" y="14485"/>
                <wp:lineTo x="1646" y="20584"/>
                <wp:lineTo x="2195" y="20584"/>
                <wp:lineTo x="5761" y="20584"/>
                <wp:lineTo x="10699" y="20584"/>
                <wp:lineTo x="20301" y="15247"/>
                <wp:lineTo x="20850" y="5336"/>
                <wp:lineTo x="18655" y="3812"/>
                <wp:lineTo x="4390" y="0"/>
                <wp:lineTo x="3018" y="0"/>
              </wp:wrapPolygon>
            </wp:wrapThrough>
            <wp:docPr id="1" name="Рисунок 1" descr="C:\Users\portyanaya_vg\Desktop\ДРСК_РусГидро_30сентября_2019_без полос_горизонталь_pn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ortyanaya_vg\Desktop\ДРСК_РусГидро_30сентября_2019_без полос_горизонталь_png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500260" cy="5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62E17" w:rsidRDefault="00A62E17" w:rsidP="00E522D5">
      <w:pPr>
        <w:pStyle w:val="3"/>
        <w:tabs>
          <w:tab w:val="left" w:pos="708"/>
        </w:tabs>
        <w:spacing w:before="0"/>
        <w:ind w:right="142"/>
        <w:jc w:val="center"/>
        <w:rPr>
          <w:rFonts w:ascii="Times New Roman" w:hAnsi="Times New Roman" w:cs="Times New Roman"/>
          <w:b w:val="0"/>
          <w:color w:val="auto"/>
          <w:sz w:val="26"/>
          <w:szCs w:val="26"/>
        </w:rPr>
      </w:pPr>
    </w:p>
    <w:p w:rsidR="00A62E17" w:rsidRDefault="00A62E17" w:rsidP="00A62E17">
      <w:pPr>
        <w:pStyle w:val="3"/>
        <w:tabs>
          <w:tab w:val="left" w:pos="708"/>
        </w:tabs>
        <w:spacing w:before="0"/>
        <w:ind w:right="142"/>
        <w:jc w:val="center"/>
        <w:rPr>
          <w:rFonts w:ascii="Times New Roman" w:hAnsi="Times New Roman" w:cs="Times New Roman"/>
          <w:b w:val="0"/>
          <w:color w:val="auto"/>
          <w:sz w:val="26"/>
          <w:szCs w:val="26"/>
        </w:rPr>
      </w:pPr>
    </w:p>
    <w:p w:rsidR="00E522D5" w:rsidRDefault="00E522D5" w:rsidP="00A62E17">
      <w:pPr>
        <w:pStyle w:val="3"/>
        <w:tabs>
          <w:tab w:val="left" w:pos="708"/>
        </w:tabs>
        <w:spacing w:before="0"/>
        <w:ind w:right="142"/>
        <w:jc w:val="center"/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</w:pPr>
      <w:r>
        <w:rPr>
          <w:rFonts w:ascii="Times New Roman" w:hAnsi="Times New Roman" w:cs="Times New Roman"/>
          <w:b w:val="0"/>
          <w:color w:val="auto"/>
          <w:sz w:val="26"/>
          <w:szCs w:val="26"/>
        </w:rPr>
        <w:t>Акционерное Общество</w:t>
      </w:r>
    </w:p>
    <w:p w:rsidR="00E522D5" w:rsidRPr="009123B5" w:rsidRDefault="00E522D5" w:rsidP="00E522D5">
      <w:pPr>
        <w:ind w:right="142"/>
        <w:jc w:val="center"/>
        <w:rPr>
          <w:b/>
          <w:sz w:val="28"/>
        </w:rPr>
      </w:pPr>
      <w:r w:rsidRPr="009123B5">
        <w:rPr>
          <w:b/>
          <w:sz w:val="28"/>
        </w:rPr>
        <w:t>«Дальневосточная распределительная сетевая компания»</w:t>
      </w:r>
    </w:p>
    <w:p w:rsidR="00E522D5" w:rsidRDefault="00E522D5" w:rsidP="00E522D5">
      <w:pPr>
        <w:ind w:left="5245" w:hanging="11"/>
      </w:pPr>
      <w:r w:rsidRPr="005B0205">
        <w:t xml:space="preserve"> </w:t>
      </w:r>
    </w:p>
    <w:p w:rsidR="00AC50DA" w:rsidRPr="005B0205" w:rsidRDefault="00AC50DA" w:rsidP="00E522D5">
      <w:pPr>
        <w:ind w:left="5812" w:hanging="11"/>
      </w:pPr>
      <w:r w:rsidRPr="005B0205">
        <w:t>«УТВЕРЖДАЮ»</w:t>
      </w:r>
    </w:p>
    <w:p w:rsidR="00AC50DA" w:rsidRPr="005B0205" w:rsidRDefault="000E4069" w:rsidP="00E522D5">
      <w:pPr>
        <w:ind w:left="5812" w:hanging="11"/>
      </w:pPr>
      <w:r>
        <w:t>Заместитель п</w:t>
      </w:r>
      <w:r w:rsidR="00AC50DA">
        <w:t>редседател</w:t>
      </w:r>
      <w:r>
        <w:t>я</w:t>
      </w:r>
      <w:r w:rsidR="00717ACA">
        <w:t xml:space="preserve"> </w:t>
      </w:r>
      <w:r w:rsidR="00AC50DA" w:rsidRPr="005B0205">
        <w:t>закупочной комиссии</w:t>
      </w:r>
    </w:p>
    <w:p w:rsidR="00AC50DA" w:rsidRPr="005B0205" w:rsidRDefault="00AC50DA" w:rsidP="00E522D5">
      <w:pPr>
        <w:ind w:left="5812" w:hanging="11"/>
        <w:jc w:val="center"/>
      </w:pPr>
    </w:p>
    <w:p w:rsidR="00AC50DA" w:rsidRPr="005B0205" w:rsidRDefault="000E4069" w:rsidP="00E522D5">
      <w:pPr>
        <w:ind w:left="5812" w:hanging="11"/>
      </w:pPr>
      <w:r>
        <w:t>________________</w:t>
      </w:r>
      <w:proofErr w:type="spellStart"/>
      <w:r>
        <w:t>С.А.Коржов</w:t>
      </w:r>
      <w:proofErr w:type="spellEnd"/>
    </w:p>
    <w:p w:rsidR="00247914" w:rsidRPr="0098226A" w:rsidRDefault="00425BD7" w:rsidP="0098226A">
      <w:pPr>
        <w:ind w:left="5812" w:hanging="11"/>
      </w:pPr>
      <w:r>
        <w:t>«</w:t>
      </w:r>
      <w:r w:rsidR="000E4069">
        <w:t>05</w:t>
      </w:r>
      <w:r w:rsidR="00E9374C">
        <w:t xml:space="preserve">» </w:t>
      </w:r>
      <w:r w:rsidR="0098226A">
        <w:t>апреля</w:t>
      </w:r>
      <w:r w:rsidR="00247914">
        <w:t xml:space="preserve"> </w:t>
      </w:r>
      <w:r w:rsidR="00A62E17">
        <w:t>202</w:t>
      </w:r>
      <w:r w:rsidR="007B6700">
        <w:t>2</w:t>
      </w:r>
      <w:r w:rsidR="00AC50DA" w:rsidRPr="005B0205">
        <w:t xml:space="preserve"> год </w:t>
      </w:r>
    </w:p>
    <w:tbl>
      <w:tblPr>
        <w:tblStyle w:val="af0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9639"/>
      </w:tblGrid>
      <w:tr w:rsidR="00BE4268" w:rsidRPr="00BE4268" w:rsidTr="00525656">
        <w:tc>
          <w:tcPr>
            <w:tcW w:w="9639" w:type="dxa"/>
            <w:shd w:val="clear" w:color="auto" w:fill="FFFFFF" w:themeFill="background1"/>
          </w:tcPr>
          <w:p w:rsidR="000E4069" w:rsidRDefault="000E4069" w:rsidP="00425BD7">
            <w:pPr>
              <w:pStyle w:val="a9"/>
              <w:spacing w:before="0" w:line="240" w:lineRule="auto"/>
              <w:jc w:val="center"/>
              <w:rPr>
                <w:sz w:val="26"/>
                <w:szCs w:val="26"/>
              </w:rPr>
            </w:pPr>
          </w:p>
          <w:p w:rsidR="00425BD7" w:rsidRPr="00BA7709" w:rsidRDefault="00425BD7" w:rsidP="00425BD7">
            <w:pPr>
              <w:pStyle w:val="a9"/>
              <w:spacing w:before="0" w:line="240" w:lineRule="auto"/>
              <w:jc w:val="center"/>
              <w:rPr>
                <w:sz w:val="26"/>
                <w:szCs w:val="26"/>
                <w:u w:val="single"/>
              </w:rPr>
            </w:pPr>
            <w:r w:rsidRPr="00BA7709">
              <w:rPr>
                <w:sz w:val="26"/>
                <w:szCs w:val="26"/>
              </w:rPr>
              <w:t xml:space="preserve">Уведомление о внесении изменений </w:t>
            </w:r>
          </w:p>
          <w:p w:rsidR="00425BD7" w:rsidRDefault="00425BD7" w:rsidP="00425BD7">
            <w:pPr>
              <w:pStyle w:val="a9"/>
              <w:tabs>
                <w:tab w:val="left" w:pos="567"/>
                <w:tab w:val="left" w:pos="993"/>
              </w:tabs>
              <w:spacing w:before="0" w:line="240" w:lineRule="auto"/>
              <w:jc w:val="center"/>
              <w:rPr>
                <w:bCs/>
                <w:sz w:val="26"/>
                <w:szCs w:val="26"/>
              </w:rPr>
            </w:pPr>
            <w:r w:rsidRPr="00BA7709">
              <w:rPr>
                <w:sz w:val="26"/>
                <w:szCs w:val="26"/>
              </w:rPr>
              <w:t>В</w:t>
            </w:r>
            <w:r>
              <w:rPr>
                <w:sz w:val="26"/>
                <w:szCs w:val="26"/>
              </w:rPr>
              <w:t xml:space="preserve"> Извещение о закупке и </w:t>
            </w:r>
            <w:r w:rsidRPr="00BA7709">
              <w:rPr>
                <w:sz w:val="26"/>
                <w:szCs w:val="26"/>
              </w:rPr>
              <w:t xml:space="preserve">Документацию </w:t>
            </w:r>
            <w:r>
              <w:rPr>
                <w:sz w:val="26"/>
                <w:szCs w:val="26"/>
              </w:rPr>
              <w:t xml:space="preserve">о закупке по </w:t>
            </w:r>
            <w:r w:rsidR="0098226A">
              <w:rPr>
                <w:bCs/>
                <w:sz w:val="26"/>
                <w:szCs w:val="26"/>
              </w:rPr>
              <w:t>аукциону</w:t>
            </w:r>
            <w:r>
              <w:rPr>
                <w:bCs/>
                <w:sz w:val="26"/>
                <w:szCs w:val="26"/>
              </w:rPr>
              <w:t xml:space="preserve"> в электронной </w:t>
            </w:r>
            <w:r w:rsidRPr="00D12C1B">
              <w:rPr>
                <w:bCs/>
                <w:sz w:val="26"/>
                <w:szCs w:val="26"/>
              </w:rPr>
              <w:t xml:space="preserve">форме </w:t>
            </w:r>
            <w:r>
              <w:rPr>
                <w:bCs/>
                <w:sz w:val="26"/>
                <w:szCs w:val="26"/>
              </w:rPr>
              <w:t xml:space="preserve">участниками которого могут быть </w:t>
            </w:r>
            <w:r w:rsidRPr="00FF21CB">
              <w:rPr>
                <w:sz w:val="26"/>
              </w:rPr>
              <w:t>только субъекты МСП</w:t>
            </w:r>
            <w:r w:rsidRPr="00D12C1B">
              <w:rPr>
                <w:bCs/>
                <w:sz w:val="26"/>
                <w:szCs w:val="26"/>
              </w:rPr>
              <w:t xml:space="preserve"> на право заключения договора </w:t>
            </w:r>
            <w:r>
              <w:rPr>
                <w:bCs/>
                <w:sz w:val="26"/>
                <w:szCs w:val="26"/>
              </w:rPr>
              <w:t>на выполнение работ</w:t>
            </w:r>
          </w:p>
          <w:p w:rsidR="00425BD7" w:rsidRDefault="00425BD7" w:rsidP="00425BD7">
            <w:pPr>
              <w:pStyle w:val="a9"/>
              <w:tabs>
                <w:tab w:val="left" w:pos="567"/>
                <w:tab w:val="left" w:pos="993"/>
              </w:tabs>
              <w:spacing w:before="0" w:line="240" w:lineRule="auto"/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b/>
                <w:bCs/>
                <w:i/>
                <w:sz w:val="26"/>
                <w:szCs w:val="26"/>
              </w:rPr>
              <w:t>«</w:t>
            </w:r>
            <w:r w:rsidR="0098226A" w:rsidRPr="0098226A">
              <w:rPr>
                <w:b/>
                <w:bCs/>
                <w:i/>
                <w:sz w:val="26"/>
                <w:szCs w:val="26"/>
              </w:rPr>
              <w:t xml:space="preserve">Реконструкция ВЛ 10 </w:t>
            </w:r>
            <w:proofErr w:type="spellStart"/>
            <w:r w:rsidR="0098226A" w:rsidRPr="0098226A">
              <w:rPr>
                <w:b/>
                <w:bCs/>
                <w:i/>
                <w:sz w:val="26"/>
                <w:szCs w:val="26"/>
              </w:rPr>
              <w:t>кВ</w:t>
            </w:r>
            <w:proofErr w:type="spellEnd"/>
            <w:r w:rsidR="0098226A" w:rsidRPr="0098226A">
              <w:rPr>
                <w:b/>
                <w:bCs/>
                <w:i/>
                <w:sz w:val="26"/>
                <w:szCs w:val="26"/>
              </w:rPr>
              <w:t xml:space="preserve"> Ф-11 ПС </w:t>
            </w:r>
            <w:proofErr w:type="spellStart"/>
            <w:r w:rsidR="0098226A" w:rsidRPr="0098226A">
              <w:rPr>
                <w:b/>
                <w:bCs/>
                <w:i/>
                <w:sz w:val="26"/>
                <w:szCs w:val="26"/>
              </w:rPr>
              <w:t>Святогорье</w:t>
            </w:r>
            <w:proofErr w:type="spellEnd"/>
            <w:r w:rsidR="0098226A" w:rsidRPr="0098226A">
              <w:rPr>
                <w:b/>
                <w:bCs/>
                <w:i/>
                <w:sz w:val="26"/>
                <w:szCs w:val="26"/>
              </w:rPr>
              <w:t xml:space="preserve"> с заменой опор и провода на участке протяженностью 3.3 км</w:t>
            </w:r>
            <w:r>
              <w:rPr>
                <w:b/>
                <w:i/>
                <w:sz w:val="26"/>
                <w:szCs w:val="26"/>
              </w:rPr>
              <w:t>»</w:t>
            </w:r>
          </w:p>
          <w:p w:rsidR="00375137" w:rsidRPr="00655F20" w:rsidRDefault="00425BD7" w:rsidP="00655F20">
            <w:pPr>
              <w:pStyle w:val="a9"/>
              <w:tabs>
                <w:tab w:val="left" w:pos="567"/>
                <w:tab w:val="left" w:pos="993"/>
              </w:tabs>
              <w:spacing w:before="0" w:line="240" w:lineRule="auto"/>
              <w:jc w:val="center"/>
              <w:rPr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 xml:space="preserve"> </w:t>
            </w:r>
            <w:r w:rsidRPr="004811DB">
              <w:rPr>
                <w:sz w:val="26"/>
                <w:szCs w:val="26"/>
              </w:rPr>
              <w:t xml:space="preserve">(лот № </w:t>
            </w:r>
            <w:r w:rsidR="0098226A" w:rsidRPr="0098226A">
              <w:rPr>
                <w:sz w:val="24"/>
              </w:rPr>
              <w:t>114901-ТПИР ОБСЛ-2022-ДРСК-ХЭС</w:t>
            </w:r>
            <w:r w:rsidRPr="004811DB">
              <w:rPr>
                <w:sz w:val="26"/>
                <w:szCs w:val="26"/>
              </w:rPr>
              <w:t>)</w:t>
            </w:r>
          </w:p>
        </w:tc>
      </w:tr>
    </w:tbl>
    <w:p w:rsidR="0073763E" w:rsidRPr="00247914" w:rsidRDefault="0098226A" w:rsidP="0073763E">
      <w:pPr>
        <w:jc w:val="both"/>
        <w:rPr>
          <w:b/>
          <w:bCs/>
        </w:rPr>
      </w:pPr>
      <w:r>
        <w:rPr>
          <w:b/>
          <w:bCs/>
        </w:rPr>
        <w:t>№ 346</w:t>
      </w:r>
      <w:r w:rsidR="000E4069">
        <w:rPr>
          <w:b/>
          <w:bCs/>
        </w:rPr>
        <w:t>.2</w:t>
      </w:r>
      <w:r w:rsidR="00425BD7">
        <w:rPr>
          <w:b/>
          <w:bCs/>
        </w:rPr>
        <w:t>/У</w:t>
      </w:r>
      <w:r>
        <w:rPr>
          <w:b/>
          <w:bCs/>
        </w:rPr>
        <w:t>КС</w:t>
      </w:r>
      <w:r w:rsidR="00EA427F">
        <w:rPr>
          <w:b/>
          <w:bCs/>
        </w:rPr>
        <w:t>-ПС</w:t>
      </w:r>
      <w:r w:rsidR="0073763E" w:rsidRPr="00BA7709">
        <w:rPr>
          <w:b/>
          <w:bCs/>
        </w:rPr>
        <w:t xml:space="preserve">                                                            </w:t>
      </w:r>
      <w:r w:rsidR="00EA427F">
        <w:rPr>
          <w:b/>
          <w:bCs/>
        </w:rPr>
        <w:t xml:space="preserve">        </w:t>
      </w:r>
      <w:r w:rsidR="00247914">
        <w:rPr>
          <w:b/>
          <w:bCs/>
        </w:rPr>
        <w:t xml:space="preserve">             </w:t>
      </w:r>
      <w:r w:rsidR="00C51661">
        <w:rPr>
          <w:b/>
          <w:bCs/>
        </w:rPr>
        <w:t xml:space="preserve">      </w:t>
      </w:r>
      <w:r w:rsidR="00425BD7">
        <w:rPr>
          <w:b/>
          <w:bCs/>
        </w:rPr>
        <w:t xml:space="preserve">          </w:t>
      </w:r>
      <w:r w:rsidR="00C51661">
        <w:rPr>
          <w:b/>
          <w:bCs/>
        </w:rPr>
        <w:t xml:space="preserve"> </w:t>
      </w:r>
      <w:r w:rsidR="000E4069">
        <w:rPr>
          <w:b/>
          <w:bCs/>
        </w:rPr>
        <w:t>04</w:t>
      </w:r>
      <w:r>
        <w:rPr>
          <w:b/>
          <w:bCs/>
        </w:rPr>
        <w:t xml:space="preserve"> апреля</w:t>
      </w:r>
      <w:r w:rsidR="00B74B38">
        <w:rPr>
          <w:b/>
          <w:bCs/>
        </w:rPr>
        <w:t xml:space="preserve"> 2022</w:t>
      </w:r>
      <w:r w:rsidR="009F5A9D" w:rsidRPr="00BA7709">
        <w:rPr>
          <w:b/>
          <w:bCs/>
        </w:rPr>
        <w:t xml:space="preserve"> г.</w:t>
      </w:r>
      <w:r w:rsidR="0073763E" w:rsidRPr="00BA7709">
        <w:rPr>
          <w:b/>
          <w:bCs/>
        </w:rPr>
        <w:t xml:space="preserve">   </w:t>
      </w:r>
      <w:r w:rsidR="0073763E" w:rsidRPr="00BA7709">
        <w:rPr>
          <w:b/>
          <w:bCs/>
        </w:rPr>
        <w:tab/>
      </w:r>
      <w:r w:rsidR="0073763E" w:rsidRPr="00BA7709">
        <w:rPr>
          <w:b/>
          <w:bCs/>
        </w:rPr>
        <w:tab/>
      </w:r>
      <w:r w:rsidR="0073763E" w:rsidRPr="00BA7709">
        <w:rPr>
          <w:b/>
          <w:bCs/>
        </w:rPr>
        <w:tab/>
      </w:r>
      <w:r w:rsidR="0073763E" w:rsidRPr="00BA7709">
        <w:rPr>
          <w:b/>
          <w:bCs/>
        </w:rPr>
        <w:tab/>
        <w:t xml:space="preserve">                        </w:t>
      </w:r>
    </w:p>
    <w:p w:rsidR="009F5A9D" w:rsidRPr="00BA7709" w:rsidRDefault="009F5A9D" w:rsidP="009F5A9D">
      <w:pPr>
        <w:pStyle w:val="a9"/>
        <w:spacing w:before="0" w:line="240" w:lineRule="auto"/>
        <w:rPr>
          <w:sz w:val="24"/>
          <w:u w:val="single"/>
        </w:rPr>
      </w:pPr>
      <w:r w:rsidRPr="00BA7709">
        <w:rPr>
          <w:sz w:val="24"/>
          <w:u w:val="single"/>
        </w:rPr>
        <w:t>Организатор:</w:t>
      </w:r>
      <w:r w:rsidRPr="00BA7709">
        <w:rPr>
          <w:sz w:val="24"/>
        </w:rPr>
        <w:t xml:space="preserve"> </w:t>
      </w:r>
      <w:r w:rsidRPr="00BA7709">
        <w:rPr>
          <w:snapToGrid w:val="0"/>
          <w:sz w:val="24"/>
        </w:rPr>
        <w:t>АО «Дальневосточная распределительная сетевая компания»</w:t>
      </w:r>
    </w:p>
    <w:p w:rsidR="009F5A9D" w:rsidRPr="00BA7709" w:rsidRDefault="009F5A9D" w:rsidP="009F5A9D">
      <w:pPr>
        <w:pStyle w:val="a9"/>
        <w:spacing w:before="0" w:line="240" w:lineRule="auto"/>
        <w:rPr>
          <w:sz w:val="24"/>
          <w:u w:val="single"/>
        </w:rPr>
      </w:pPr>
      <w:r w:rsidRPr="00BA7709">
        <w:rPr>
          <w:sz w:val="24"/>
          <w:u w:val="single"/>
        </w:rPr>
        <w:t>Заказчик:</w:t>
      </w:r>
      <w:r w:rsidRPr="00BA7709">
        <w:rPr>
          <w:sz w:val="24"/>
        </w:rPr>
        <w:t xml:space="preserve"> </w:t>
      </w:r>
      <w:r w:rsidRPr="00BA7709">
        <w:rPr>
          <w:snapToGrid w:val="0"/>
          <w:sz w:val="24"/>
        </w:rPr>
        <w:t>АО «Дальневосточная распределительная сетевая компания»</w:t>
      </w:r>
    </w:p>
    <w:p w:rsidR="00080CFD" w:rsidRPr="00080CFD" w:rsidRDefault="009F5A9D" w:rsidP="00080CFD">
      <w:pPr>
        <w:pStyle w:val="a9"/>
        <w:tabs>
          <w:tab w:val="left" w:pos="567"/>
          <w:tab w:val="left" w:pos="993"/>
        </w:tabs>
        <w:spacing w:before="0" w:line="240" w:lineRule="auto"/>
        <w:rPr>
          <w:sz w:val="24"/>
        </w:rPr>
      </w:pPr>
      <w:r w:rsidRPr="00BA7709">
        <w:rPr>
          <w:sz w:val="24"/>
          <w:u w:val="single"/>
        </w:rPr>
        <w:t>Способ и предмет закупки:</w:t>
      </w:r>
      <w:r w:rsidR="00525656">
        <w:rPr>
          <w:sz w:val="24"/>
        </w:rPr>
        <w:t xml:space="preserve"> </w:t>
      </w:r>
      <w:r w:rsidR="00B74B38">
        <w:rPr>
          <w:sz w:val="24"/>
        </w:rPr>
        <w:t xml:space="preserve">аукцион </w:t>
      </w:r>
      <w:r w:rsidR="00A62E17">
        <w:rPr>
          <w:sz w:val="24"/>
        </w:rPr>
        <w:t xml:space="preserve">в электронной </w:t>
      </w:r>
      <w:r w:rsidR="00A62E17" w:rsidRPr="000F4F34">
        <w:rPr>
          <w:sz w:val="24"/>
        </w:rPr>
        <w:t xml:space="preserve">форме </w:t>
      </w:r>
    </w:p>
    <w:p w:rsidR="009F5A9D" w:rsidRPr="005D5B36" w:rsidRDefault="009F5A9D" w:rsidP="009F5A9D">
      <w:pPr>
        <w:pStyle w:val="a9"/>
        <w:spacing w:before="0" w:line="240" w:lineRule="auto"/>
        <w:rPr>
          <w:sz w:val="24"/>
        </w:rPr>
      </w:pPr>
      <w:r w:rsidRPr="00BA7709">
        <w:rPr>
          <w:sz w:val="24"/>
        </w:rPr>
        <w:t xml:space="preserve">Извещение опубликовано в Единой информационной системе в сфере закупок на сайте </w:t>
      </w:r>
      <w:hyperlink r:id="rId8" w:history="1">
        <w:r w:rsidRPr="00BA7709">
          <w:rPr>
            <w:sz w:val="24"/>
          </w:rPr>
          <w:t>www.zakupki.gov.ru</w:t>
        </w:r>
      </w:hyperlink>
      <w:r w:rsidR="003F4897">
        <w:rPr>
          <w:sz w:val="24"/>
        </w:rPr>
        <w:t xml:space="preserve"> (далее — «ЕИС») </w:t>
      </w:r>
      <w:r w:rsidR="003F4897" w:rsidRPr="005D5B36">
        <w:rPr>
          <w:sz w:val="24"/>
        </w:rPr>
        <w:t xml:space="preserve">от </w:t>
      </w:r>
      <w:r w:rsidR="0098226A">
        <w:rPr>
          <w:sz w:val="24"/>
        </w:rPr>
        <w:t>24.03</w:t>
      </w:r>
      <w:r w:rsidR="00B74B38">
        <w:rPr>
          <w:sz w:val="24"/>
        </w:rPr>
        <w:t>.2022</w:t>
      </w:r>
      <w:r w:rsidR="00CE54EA">
        <w:rPr>
          <w:sz w:val="24"/>
        </w:rPr>
        <w:t xml:space="preserve"> под </w:t>
      </w:r>
      <w:r w:rsidR="005D5B36" w:rsidRPr="005D5B36">
        <w:rPr>
          <w:sz w:val="24"/>
        </w:rPr>
        <w:t xml:space="preserve"> № </w:t>
      </w:r>
      <w:r w:rsidR="0098226A" w:rsidRPr="0098226A">
        <w:rPr>
          <w:sz w:val="24"/>
        </w:rPr>
        <w:t>32211250166</w:t>
      </w:r>
    </w:p>
    <w:p w:rsidR="00CE54EA" w:rsidRPr="00CE54EA" w:rsidRDefault="00CE54EA" w:rsidP="00CE54EA">
      <w:pPr>
        <w:pStyle w:val="a9"/>
        <w:spacing w:before="0" w:line="240" w:lineRule="auto"/>
        <w:rPr>
          <w:sz w:val="24"/>
        </w:rPr>
      </w:pPr>
      <w:r w:rsidRPr="00CE54EA">
        <w:rPr>
          <w:sz w:val="24"/>
        </w:rPr>
        <w:t xml:space="preserve">Извещение опубликовано на электронной (торговой) площадке </w:t>
      </w:r>
      <w:r>
        <w:rPr>
          <w:sz w:val="24"/>
        </w:rPr>
        <w:t>АО «Российский аукционный дом»:</w:t>
      </w:r>
      <w:r w:rsidRPr="00CE54EA">
        <w:rPr>
          <w:sz w:val="24"/>
        </w:rPr>
        <w:t xml:space="preserve"> </w:t>
      </w:r>
      <w:hyperlink r:id="rId9" w:history="1">
        <w:r w:rsidRPr="0051487D">
          <w:rPr>
            <w:rStyle w:val="a7"/>
            <w:sz w:val="24"/>
          </w:rPr>
          <w:t>https://gz.lot-online.ru</w:t>
        </w:r>
      </w:hyperlink>
      <w:r>
        <w:rPr>
          <w:sz w:val="24"/>
        </w:rPr>
        <w:t xml:space="preserve"> </w:t>
      </w:r>
      <w:r w:rsidRPr="00CE54EA">
        <w:rPr>
          <w:sz w:val="24"/>
        </w:rPr>
        <w:t>(далее — «ЭТП») от</w:t>
      </w:r>
      <w:r>
        <w:rPr>
          <w:sz w:val="24"/>
        </w:rPr>
        <w:t xml:space="preserve"> </w:t>
      </w:r>
      <w:r w:rsidR="0098226A">
        <w:rPr>
          <w:sz w:val="24"/>
        </w:rPr>
        <w:t>24.03</w:t>
      </w:r>
      <w:r w:rsidR="00425BD7">
        <w:rPr>
          <w:sz w:val="24"/>
        </w:rPr>
        <w:t>.2022</w:t>
      </w:r>
      <w:r>
        <w:rPr>
          <w:sz w:val="24"/>
        </w:rPr>
        <w:t xml:space="preserve"> под </w:t>
      </w:r>
      <w:r w:rsidRPr="005D5B36">
        <w:rPr>
          <w:sz w:val="24"/>
        </w:rPr>
        <w:t xml:space="preserve"> № </w:t>
      </w:r>
      <w:r w:rsidR="0098226A" w:rsidRPr="0098226A">
        <w:rPr>
          <w:sz w:val="24"/>
        </w:rPr>
        <w:t>drsk_22113MA</w:t>
      </w:r>
    </w:p>
    <w:p w:rsidR="00E30D16" w:rsidRDefault="00E30D16" w:rsidP="009F5A9D">
      <w:pPr>
        <w:pStyle w:val="a9"/>
        <w:spacing w:before="0" w:line="240" w:lineRule="auto"/>
        <w:rPr>
          <w:sz w:val="24"/>
        </w:rPr>
      </w:pPr>
    </w:p>
    <w:p w:rsidR="00E9374C" w:rsidRPr="0098226A" w:rsidRDefault="0098226A" w:rsidP="0098226A">
      <w:pPr>
        <w:pStyle w:val="af"/>
        <w:widowControl w:val="0"/>
        <w:numPr>
          <w:ilvl w:val="0"/>
          <w:numId w:val="22"/>
        </w:numPr>
        <w:jc w:val="both"/>
        <w:rPr>
          <w:b/>
          <w:sz w:val="26"/>
          <w:szCs w:val="26"/>
          <w:u w:val="single"/>
        </w:rPr>
      </w:pPr>
      <w:r w:rsidRPr="0098226A">
        <w:t xml:space="preserve">В связи с подписанием Постановления Правительства РФ №417 от 21.03.2022 внесены </w:t>
      </w:r>
      <w:r w:rsidR="00E9374C" w:rsidRPr="0098226A">
        <w:t>следующие изменения в Извещение о закупке: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121"/>
        <w:gridCol w:w="6662"/>
      </w:tblGrid>
      <w:tr w:rsidR="00E9374C" w:rsidRPr="00844F14" w:rsidTr="0098226A">
        <w:trPr>
          <w:trHeight w:val="20"/>
        </w:trPr>
        <w:tc>
          <w:tcPr>
            <w:tcW w:w="851" w:type="dxa"/>
            <w:vAlign w:val="center"/>
          </w:tcPr>
          <w:p w:rsidR="00E9374C" w:rsidRPr="00355ECE" w:rsidRDefault="00355ECE" w:rsidP="00355ECE">
            <w:pPr>
              <w:widowControl w:val="0"/>
              <w:ind w:left="-120" w:right="-10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№ </w:t>
            </w:r>
            <w:r w:rsidR="00E9374C" w:rsidRPr="00355ECE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2121" w:type="dxa"/>
            <w:vAlign w:val="center"/>
          </w:tcPr>
          <w:p w:rsidR="00E9374C" w:rsidRPr="00E97923" w:rsidRDefault="00E9374C" w:rsidP="00A634EB">
            <w:pPr>
              <w:widowControl w:val="0"/>
              <w:jc w:val="center"/>
              <w:rPr>
                <w:b/>
              </w:rPr>
            </w:pPr>
            <w:r w:rsidRPr="00E97923">
              <w:rPr>
                <w:b/>
              </w:rPr>
              <w:t>Наименование</w:t>
            </w:r>
          </w:p>
        </w:tc>
        <w:tc>
          <w:tcPr>
            <w:tcW w:w="6662" w:type="dxa"/>
            <w:vAlign w:val="center"/>
          </w:tcPr>
          <w:p w:rsidR="00E9374C" w:rsidRPr="00E97923" w:rsidRDefault="00E9374C" w:rsidP="00A634EB">
            <w:pPr>
              <w:widowControl w:val="0"/>
              <w:jc w:val="center"/>
              <w:rPr>
                <w:b/>
              </w:rPr>
            </w:pPr>
            <w:r w:rsidRPr="00E97923">
              <w:rPr>
                <w:b/>
              </w:rPr>
              <w:t>Содержание пункта Извещения</w:t>
            </w:r>
          </w:p>
        </w:tc>
      </w:tr>
      <w:tr w:rsidR="0098226A" w:rsidRPr="00EA427F" w:rsidTr="0098226A">
        <w:trPr>
          <w:trHeight w:val="20"/>
        </w:trPr>
        <w:tc>
          <w:tcPr>
            <w:tcW w:w="851" w:type="dxa"/>
          </w:tcPr>
          <w:p w:rsidR="0098226A" w:rsidRPr="00EA427F" w:rsidRDefault="0098226A" w:rsidP="0098226A">
            <w:pPr>
              <w:pStyle w:val="af"/>
              <w:widowControl w:val="0"/>
              <w:ind w:left="0"/>
              <w:contextualSpacing w:val="0"/>
            </w:pPr>
            <w:r>
              <w:t>15</w:t>
            </w:r>
          </w:p>
        </w:tc>
        <w:tc>
          <w:tcPr>
            <w:tcW w:w="2121" w:type="dxa"/>
          </w:tcPr>
          <w:p w:rsidR="0098226A" w:rsidRPr="00DB7BCB" w:rsidRDefault="0098226A" w:rsidP="0098226A">
            <w:pPr>
              <w:widowControl w:val="0"/>
            </w:pPr>
            <w:r w:rsidRPr="00DB7BCB">
              <w:t>Дата начала – дата и время окончания срока подачи заявок</w:t>
            </w:r>
          </w:p>
        </w:tc>
        <w:tc>
          <w:tcPr>
            <w:tcW w:w="6662" w:type="dxa"/>
          </w:tcPr>
          <w:p w:rsidR="0098226A" w:rsidRPr="0098226A" w:rsidRDefault="0098226A" w:rsidP="0098226A">
            <w:pPr>
              <w:widowControl w:val="0"/>
            </w:pPr>
            <w:r w:rsidRPr="00DB7BCB">
              <w:t>Дата начала подачи заявок:</w:t>
            </w:r>
            <w:r>
              <w:t xml:space="preserve"> </w:t>
            </w:r>
            <w:r>
              <w:rPr>
                <w:b/>
              </w:rPr>
              <w:t xml:space="preserve">«24» марта 2022 г. </w:t>
            </w:r>
            <w:r w:rsidRPr="008006E4">
              <w:rPr>
                <w:b/>
              </w:rPr>
              <w:t xml:space="preserve"> </w:t>
            </w:r>
          </w:p>
          <w:p w:rsidR="0098226A" w:rsidRPr="00DB7BCB" w:rsidRDefault="0098226A" w:rsidP="0098226A">
            <w:pPr>
              <w:widowControl w:val="0"/>
            </w:pPr>
            <w:r w:rsidRPr="00DB7BCB">
              <w:t>Дата и время окончания срока подачи заявок:</w:t>
            </w:r>
          </w:p>
          <w:p w:rsidR="0098226A" w:rsidRPr="008854F8" w:rsidRDefault="000E4069" w:rsidP="0098226A">
            <w:pPr>
              <w:pStyle w:val="Tableheader"/>
              <w:widowControl w:val="0"/>
              <w:spacing w:before="0"/>
              <w:rPr>
                <w:rFonts w:eastAsia="Lucida Sans Unicode"/>
                <w:b w:val="0"/>
                <w:i/>
                <w:kern w:val="1"/>
                <w:sz w:val="26"/>
                <w:szCs w:val="26"/>
                <w:shd w:val="clear" w:color="auto" w:fill="FFFF99"/>
              </w:rPr>
            </w:pPr>
            <w:r>
              <w:rPr>
                <w:sz w:val="26"/>
                <w:szCs w:val="26"/>
              </w:rPr>
              <w:t>«11</w:t>
            </w:r>
            <w:r w:rsidR="0098226A">
              <w:rPr>
                <w:sz w:val="26"/>
                <w:szCs w:val="26"/>
              </w:rPr>
              <w:t xml:space="preserve">» апреля 2022 г. в 15 ч. 00 мин. </w:t>
            </w:r>
            <w:r w:rsidR="0098226A" w:rsidRPr="00052DC1">
              <w:rPr>
                <w:b w:val="0"/>
                <w:snapToGrid w:val="0"/>
                <w:sz w:val="26"/>
                <w:szCs w:val="26"/>
              </w:rPr>
              <w:t xml:space="preserve">по местному времени </w:t>
            </w:r>
            <w:r w:rsidR="0098226A" w:rsidRPr="00531E1F">
              <w:rPr>
                <w:b w:val="0"/>
                <w:sz w:val="26"/>
                <w:szCs w:val="26"/>
              </w:rPr>
              <w:t>О</w:t>
            </w:r>
            <w:r w:rsidR="0098226A">
              <w:rPr>
                <w:b w:val="0"/>
                <w:snapToGrid w:val="0"/>
                <w:sz w:val="26"/>
                <w:szCs w:val="26"/>
              </w:rPr>
              <w:t>рганизатора</w:t>
            </w:r>
          </w:p>
        </w:tc>
      </w:tr>
      <w:tr w:rsidR="000E4069" w:rsidRPr="00EA427F" w:rsidTr="0098226A">
        <w:trPr>
          <w:trHeight w:val="20"/>
        </w:trPr>
        <w:tc>
          <w:tcPr>
            <w:tcW w:w="851" w:type="dxa"/>
          </w:tcPr>
          <w:p w:rsidR="000E4069" w:rsidRDefault="000E4069" w:rsidP="000E4069">
            <w:pPr>
              <w:pStyle w:val="af"/>
              <w:widowControl w:val="0"/>
              <w:ind w:left="0"/>
              <w:contextualSpacing w:val="0"/>
            </w:pPr>
            <w:r>
              <w:t>17</w:t>
            </w:r>
          </w:p>
        </w:tc>
        <w:tc>
          <w:tcPr>
            <w:tcW w:w="2121" w:type="dxa"/>
          </w:tcPr>
          <w:p w:rsidR="000E4069" w:rsidRPr="00DB7BCB" w:rsidRDefault="000E4069" w:rsidP="000E4069">
            <w:pPr>
              <w:widowControl w:val="0"/>
            </w:pPr>
            <w:r w:rsidRPr="00930790">
              <w:t>Дата и время проведения аукциона</w:t>
            </w:r>
          </w:p>
        </w:tc>
        <w:tc>
          <w:tcPr>
            <w:tcW w:w="6662" w:type="dxa"/>
          </w:tcPr>
          <w:p w:rsidR="000E4069" w:rsidRPr="00930790" w:rsidRDefault="000E4069" w:rsidP="000E4069">
            <w:pPr>
              <w:pStyle w:val="Tabletext"/>
              <w:widowControl w:val="0"/>
              <w:ind w:left="34"/>
              <w:rPr>
                <w:snapToGrid w:val="0"/>
                <w:sz w:val="26"/>
                <w:szCs w:val="26"/>
              </w:rPr>
            </w:pPr>
            <w:r w:rsidRPr="00930790">
              <w:rPr>
                <w:snapToGrid w:val="0"/>
                <w:sz w:val="26"/>
                <w:szCs w:val="26"/>
              </w:rPr>
              <w:t>Дата и время проведения аукциона:</w:t>
            </w:r>
          </w:p>
          <w:p w:rsidR="000E4069" w:rsidRPr="00C031E6" w:rsidRDefault="000E4069" w:rsidP="000E4069">
            <w:pPr>
              <w:pStyle w:val="Tabletext"/>
              <w:widowControl w:val="0"/>
              <w:ind w:left="34"/>
              <w:rPr>
                <w:snapToGrid w:val="0"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«19</w:t>
            </w:r>
            <w:r w:rsidRPr="007335AE">
              <w:rPr>
                <w:b/>
                <w:sz w:val="26"/>
                <w:szCs w:val="26"/>
              </w:rPr>
              <w:t>» апреля 2022 г. в 15 ч. 00 мин.</w:t>
            </w:r>
            <w:r>
              <w:rPr>
                <w:sz w:val="26"/>
                <w:szCs w:val="26"/>
              </w:rPr>
              <w:t xml:space="preserve"> </w:t>
            </w:r>
            <w:r w:rsidRPr="00052DC1">
              <w:rPr>
                <w:snapToGrid w:val="0"/>
                <w:sz w:val="26"/>
                <w:szCs w:val="26"/>
              </w:rPr>
              <w:t xml:space="preserve">по местному времени </w:t>
            </w:r>
            <w:r w:rsidRPr="007335AE">
              <w:rPr>
                <w:sz w:val="26"/>
                <w:szCs w:val="26"/>
              </w:rPr>
              <w:t>О</w:t>
            </w:r>
            <w:r>
              <w:rPr>
                <w:snapToGrid w:val="0"/>
                <w:sz w:val="26"/>
                <w:szCs w:val="26"/>
              </w:rPr>
              <w:t xml:space="preserve">рганизатора </w:t>
            </w:r>
            <w:r w:rsidRPr="007335AE">
              <w:rPr>
                <w:snapToGrid w:val="0"/>
                <w:sz w:val="26"/>
                <w:szCs w:val="26"/>
              </w:rPr>
              <w:t>(</w:t>
            </w:r>
            <w:r w:rsidRPr="00B63D1B">
              <w:rPr>
                <w:snapToGrid w:val="0"/>
                <w:sz w:val="26"/>
                <w:szCs w:val="26"/>
              </w:rPr>
              <w:t xml:space="preserve">если иное время не установлено </w:t>
            </w:r>
            <w:r>
              <w:rPr>
                <w:snapToGrid w:val="0"/>
                <w:sz w:val="26"/>
                <w:szCs w:val="26"/>
              </w:rPr>
              <w:t>оператором ЭТП</w:t>
            </w:r>
            <w:r w:rsidRPr="00B63D1B">
              <w:rPr>
                <w:snapToGrid w:val="0"/>
                <w:sz w:val="26"/>
                <w:szCs w:val="26"/>
              </w:rPr>
              <w:t xml:space="preserve"> в автоматическом режиме</w:t>
            </w:r>
            <w:r>
              <w:rPr>
                <w:snapToGrid w:val="0"/>
                <w:sz w:val="26"/>
                <w:szCs w:val="26"/>
              </w:rPr>
              <w:t>)</w:t>
            </w:r>
            <w:r w:rsidRPr="00930790">
              <w:rPr>
                <w:snapToGrid w:val="0"/>
                <w:sz w:val="26"/>
                <w:szCs w:val="26"/>
              </w:rPr>
              <w:t xml:space="preserve"> по</w:t>
            </w:r>
            <w:r>
              <w:rPr>
                <w:snapToGrid w:val="0"/>
                <w:sz w:val="26"/>
                <w:szCs w:val="26"/>
              </w:rPr>
              <w:t xml:space="preserve"> местному времени Организатора</w:t>
            </w:r>
          </w:p>
        </w:tc>
      </w:tr>
    </w:tbl>
    <w:p w:rsidR="00E9374C" w:rsidRPr="00EA427F" w:rsidRDefault="0098226A" w:rsidP="00E9374C">
      <w:pPr>
        <w:pStyle w:val="a9"/>
        <w:numPr>
          <w:ilvl w:val="0"/>
          <w:numId w:val="22"/>
        </w:numPr>
        <w:spacing w:before="0" w:line="240" w:lineRule="auto"/>
        <w:rPr>
          <w:sz w:val="24"/>
        </w:rPr>
      </w:pPr>
      <w:r w:rsidRPr="0098226A">
        <w:rPr>
          <w:sz w:val="24"/>
        </w:rPr>
        <w:t xml:space="preserve">В связи с подписанием Постановления Правительства РФ №417 от 21.03.2022 внесены следующие изменения </w:t>
      </w:r>
      <w:r w:rsidR="00E30D16" w:rsidRPr="00EA427F">
        <w:rPr>
          <w:sz w:val="24"/>
        </w:rPr>
        <w:t xml:space="preserve">в </w:t>
      </w:r>
      <w:r w:rsidR="00E9374C" w:rsidRPr="00EA427F">
        <w:rPr>
          <w:sz w:val="24"/>
        </w:rPr>
        <w:t>Документацию о закупке:</w:t>
      </w:r>
    </w:p>
    <w:tbl>
      <w:tblPr>
        <w:tblW w:w="9639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851"/>
        <w:gridCol w:w="2693"/>
        <w:gridCol w:w="6095"/>
      </w:tblGrid>
      <w:tr w:rsidR="00E9374C" w:rsidRPr="00EA427F" w:rsidTr="000373B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74C" w:rsidRPr="00EA427F" w:rsidRDefault="00E9374C" w:rsidP="00A634EB">
            <w:pPr>
              <w:pStyle w:val="Tableheader"/>
              <w:spacing w:before="0"/>
              <w:jc w:val="center"/>
              <w:rPr>
                <w:sz w:val="24"/>
              </w:rPr>
            </w:pPr>
            <w:r w:rsidRPr="00EA427F">
              <w:rPr>
                <w:sz w:val="24"/>
              </w:rPr>
              <w:t>№ п/п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74C" w:rsidRPr="00EA427F" w:rsidRDefault="00E9374C" w:rsidP="00A634EB">
            <w:pPr>
              <w:pStyle w:val="Tableheader"/>
              <w:spacing w:before="0"/>
              <w:jc w:val="center"/>
              <w:rPr>
                <w:sz w:val="24"/>
              </w:rPr>
            </w:pPr>
            <w:r w:rsidRPr="00EA427F">
              <w:rPr>
                <w:sz w:val="24"/>
              </w:rPr>
              <w:t>Наименование пункта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74C" w:rsidRPr="00EA427F" w:rsidRDefault="00E9374C" w:rsidP="00A634EB">
            <w:pPr>
              <w:pStyle w:val="Tableheader"/>
              <w:spacing w:before="0"/>
              <w:jc w:val="center"/>
              <w:rPr>
                <w:sz w:val="24"/>
              </w:rPr>
            </w:pPr>
            <w:r w:rsidRPr="00EA427F">
              <w:rPr>
                <w:sz w:val="24"/>
              </w:rPr>
              <w:t>Содержание пункта Документации о закупке</w:t>
            </w:r>
          </w:p>
        </w:tc>
      </w:tr>
      <w:tr w:rsidR="0098226A" w:rsidRPr="00EA427F" w:rsidTr="000373B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26A" w:rsidRPr="00EA427F" w:rsidRDefault="0098226A" w:rsidP="0098226A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1.2.16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6A" w:rsidRPr="000E4069" w:rsidRDefault="0098226A" w:rsidP="0098226A">
            <w:r w:rsidRPr="000E4069">
              <w:t xml:space="preserve">Срок предоставления Участникам разъяснений по </w:t>
            </w:r>
            <w:r w:rsidRPr="000E4069">
              <w:lastRenderedPageBreak/>
              <w:t>Документации о закупке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26A" w:rsidRPr="000E4069" w:rsidRDefault="0098226A" w:rsidP="0098226A">
            <w:r w:rsidRPr="000E4069">
              <w:lastRenderedPageBreak/>
              <w:t>Дата и время окончания срока предоставления разъяснений:</w:t>
            </w:r>
          </w:p>
          <w:p w:rsidR="0098226A" w:rsidRPr="000E4069" w:rsidRDefault="000E4069" w:rsidP="0098226A">
            <w:pPr>
              <w:rPr>
                <w:b/>
              </w:rPr>
            </w:pPr>
            <w:r w:rsidRPr="000E4069">
              <w:rPr>
                <w:b/>
              </w:rPr>
              <w:t>«11</w:t>
            </w:r>
            <w:r w:rsidR="0098226A" w:rsidRPr="000E4069">
              <w:rPr>
                <w:b/>
              </w:rPr>
              <w:t xml:space="preserve">» апреля 2022 г. в 15 ч. 00 мин. </w:t>
            </w:r>
          </w:p>
          <w:p w:rsidR="0098226A" w:rsidRPr="000E4069" w:rsidRDefault="0098226A" w:rsidP="0098226A">
            <w:r w:rsidRPr="000E4069">
              <w:lastRenderedPageBreak/>
              <w:t>Организатор вправе не предоставлять разъяснение в случае, если запрос от Участника поступил позднее чем за 3 (три) рабочих дня до даты окончания срока подачи заявок, установленной в пункте 1.2.18.</w:t>
            </w:r>
          </w:p>
        </w:tc>
      </w:tr>
      <w:tr w:rsidR="0098226A" w:rsidRPr="00EA427F" w:rsidTr="000373B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26A" w:rsidRPr="00EA427F" w:rsidRDefault="0098226A" w:rsidP="0098226A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1.2.17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6A" w:rsidRPr="000E4069" w:rsidRDefault="0098226A" w:rsidP="0098226A">
            <w:pPr>
              <w:pStyle w:val="Tabletext"/>
              <w:jc w:val="left"/>
              <w:rPr>
                <w:sz w:val="24"/>
              </w:rPr>
            </w:pPr>
            <w:r w:rsidRPr="000E4069">
              <w:rPr>
                <w:sz w:val="24"/>
              </w:rPr>
              <w:t>Дата начала – дата и время окончания срока подачи заявок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26A" w:rsidRPr="000E4069" w:rsidRDefault="0098226A" w:rsidP="0098226A">
            <w:r w:rsidRPr="000E4069">
              <w:t>Дата начала подачи заявок:</w:t>
            </w:r>
          </w:p>
          <w:p w:rsidR="0098226A" w:rsidRPr="000E4069" w:rsidRDefault="0098226A" w:rsidP="0098226A">
            <w:pPr>
              <w:rPr>
                <w:b/>
              </w:rPr>
            </w:pPr>
            <w:r w:rsidRPr="000E4069">
              <w:rPr>
                <w:b/>
              </w:rPr>
              <w:t xml:space="preserve">«24» марта 2022 г.  </w:t>
            </w:r>
          </w:p>
          <w:p w:rsidR="0098226A" w:rsidRPr="000E4069" w:rsidRDefault="0098226A" w:rsidP="0098226A">
            <w:pPr>
              <w:widowControl w:val="0"/>
            </w:pPr>
            <w:r w:rsidRPr="000E4069">
              <w:t>Дата и время окончания срока подачи заявок:</w:t>
            </w:r>
          </w:p>
          <w:p w:rsidR="0098226A" w:rsidRPr="000E4069" w:rsidRDefault="000E4069" w:rsidP="0098226A">
            <w:pPr>
              <w:pStyle w:val="Tableheader"/>
              <w:widowControl w:val="0"/>
              <w:spacing w:before="0"/>
              <w:rPr>
                <w:rStyle w:val="aa"/>
                <w:rFonts w:eastAsia="Lucida Sans Unicode"/>
                <w:kern w:val="1"/>
                <w:sz w:val="24"/>
              </w:rPr>
            </w:pPr>
            <w:r w:rsidRPr="000E4069">
              <w:rPr>
                <w:sz w:val="24"/>
              </w:rPr>
              <w:t>«11</w:t>
            </w:r>
            <w:r w:rsidR="0098226A" w:rsidRPr="000E4069">
              <w:rPr>
                <w:sz w:val="24"/>
              </w:rPr>
              <w:t xml:space="preserve">» апреля 2022 г. в 15 ч. 00 мин. </w:t>
            </w:r>
            <w:r w:rsidR="0098226A" w:rsidRPr="000E4069">
              <w:rPr>
                <w:b w:val="0"/>
                <w:sz w:val="24"/>
              </w:rPr>
              <w:t xml:space="preserve"> </w:t>
            </w:r>
            <w:r w:rsidR="0098226A" w:rsidRPr="000E4069">
              <w:rPr>
                <w:b w:val="0"/>
                <w:snapToGrid w:val="0"/>
                <w:sz w:val="24"/>
              </w:rPr>
              <w:t xml:space="preserve">по местному времени </w:t>
            </w:r>
            <w:r w:rsidR="0098226A" w:rsidRPr="000E4069">
              <w:rPr>
                <w:b w:val="0"/>
                <w:sz w:val="24"/>
              </w:rPr>
              <w:t>О</w:t>
            </w:r>
            <w:r w:rsidR="0098226A" w:rsidRPr="000E4069">
              <w:rPr>
                <w:b w:val="0"/>
                <w:snapToGrid w:val="0"/>
                <w:sz w:val="24"/>
              </w:rPr>
              <w:t>рганизатора</w:t>
            </w:r>
          </w:p>
        </w:tc>
      </w:tr>
      <w:tr w:rsidR="000E4069" w:rsidRPr="00EA427F" w:rsidTr="000373B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4069" w:rsidRDefault="000E4069" w:rsidP="000E4069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1.2.19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069" w:rsidRPr="000E4069" w:rsidRDefault="000E4069" w:rsidP="000E4069">
            <w:pPr>
              <w:pStyle w:val="Tabletext"/>
              <w:jc w:val="left"/>
              <w:rPr>
                <w:sz w:val="24"/>
              </w:rPr>
            </w:pPr>
            <w:r w:rsidRPr="000E4069">
              <w:rPr>
                <w:sz w:val="24"/>
              </w:rPr>
              <w:t>Дата рассмотрения первых частей заявок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4069" w:rsidRPr="000E4069" w:rsidRDefault="000E4069" w:rsidP="000E4069">
            <w:pPr>
              <w:widowControl w:val="0"/>
            </w:pPr>
            <w:r w:rsidRPr="000E4069">
              <w:t>Дата окончания рассмотрения первых частей заявок:</w:t>
            </w:r>
          </w:p>
          <w:p w:rsidR="000E4069" w:rsidRPr="000E4069" w:rsidRDefault="000E4069" w:rsidP="000E4069">
            <w:pPr>
              <w:pStyle w:val="a9"/>
              <w:tabs>
                <w:tab w:val="left" w:pos="567"/>
              </w:tabs>
              <w:spacing w:before="0"/>
              <w:rPr>
                <w:b/>
                <w:sz w:val="24"/>
              </w:rPr>
            </w:pPr>
            <w:r w:rsidRPr="000E4069">
              <w:rPr>
                <w:b/>
                <w:sz w:val="24"/>
              </w:rPr>
              <w:t>«1</w:t>
            </w:r>
            <w:r w:rsidRPr="000E4069">
              <w:rPr>
                <w:b/>
                <w:sz w:val="24"/>
              </w:rPr>
              <w:t>5</w:t>
            </w:r>
            <w:r w:rsidRPr="000E4069">
              <w:rPr>
                <w:b/>
                <w:sz w:val="24"/>
              </w:rPr>
              <w:t>» апреля 2022 г.</w:t>
            </w:r>
          </w:p>
        </w:tc>
      </w:tr>
      <w:tr w:rsidR="000E4069" w:rsidRPr="00EA427F" w:rsidTr="000373B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4069" w:rsidRDefault="000E4069" w:rsidP="000E4069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1.2.20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069" w:rsidRPr="000E4069" w:rsidRDefault="000E4069" w:rsidP="000E4069">
            <w:pPr>
              <w:pStyle w:val="Tabletext"/>
              <w:jc w:val="left"/>
              <w:rPr>
                <w:sz w:val="24"/>
              </w:rPr>
            </w:pPr>
            <w:r w:rsidRPr="000E4069">
              <w:rPr>
                <w:sz w:val="24"/>
              </w:rPr>
              <w:t>Дата и время проведения аукциона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4069" w:rsidRPr="000E4069" w:rsidRDefault="000E4069" w:rsidP="000E4069">
            <w:pPr>
              <w:widowControl w:val="0"/>
            </w:pPr>
            <w:r w:rsidRPr="000E4069">
              <w:t>Дата и время проведения аукциона:</w:t>
            </w:r>
          </w:p>
          <w:p w:rsidR="000E4069" w:rsidRPr="000E4069" w:rsidRDefault="000E4069" w:rsidP="000E4069">
            <w:pPr>
              <w:widowControl w:val="0"/>
            </w:pPr>
            <w:r w:rsidRPr="000E4069">
              <w:rPr>
                <w:b/>
              </w:rPr>
              <w:t>«19</w:t>
            </w:r>
            <w:r w:rsidRPr="000E4069">
              <w:rPr>
                <w:b/>
              </w:rPr>
              <w:t>» апреля 2022 г. в 15 ч. 00 м</w:t>
            </w:r>
            <w:bookmarkStart w:id="0" w:name="_GoBack"/>
            <w:bookmarkEnd w:id="0"/>
            <w:r w:rsidRPr="000E4069">
              <w:rPr>
                <w:b/>
              </w:rPr>
              <w:t>ин.</w:t>
            </w:r>
            <w:r w:rsidRPr="000E4069">
              <w:t xml:space="preserve"> по местному времени Организатора (если иное время не установлено оператором ЭТП в автоматическом режиме)</w:t>
            </w:r>
          </w:p>
        </w:tc>
      </w:tr>
      <w:tr w:rsidR="000E4069" w:rsidRPr="00EA427F" w:rsidTr="000373B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4069" w:rsidRDefault="000E4069" w:rsidP="000E4069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1.2.22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069" w:rsidRPr="000E4069" w:rsidRDefault="000E4069" w:rsidP="000E4069">
            <w:pPr>
              <w:pStyle w:val="Tabletext"/>
              <w:jc w:val="left"/>
              <w:rPr>
                <w:sz w:val="24"/>
              </w:rPr>
            </w:pPr>
            <w:r w:rsidRPr="000E4069">
              <w:rPr>
                <w:sz w:val="24"/>
              </w:rPr>
              <w:t xml:space="preserve">Дата рассмотрения вторых частей заявок 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4069" w:rsidRPr="000E4069" w:rsidRDefault="000E4069" w:rsidP="000E4069">
            <w:pPr>
              <w:widowControl w:val="0"/>
            </w:pPr>
            <w:r w:rsidRPr="000E4069">
              <w:t>Дата окончания рассмотрения вторых частей заявок:</w:t>
            </w:r>
          </w:p>
          <w:p w:rsidR="000E4069" w:rsidRPr="000E4069" w:rsidRDefault="000E4069" w:rsidP="000E4069">
            <w:pPr>
              <w:pStyle w:val="a9"/>
              <w:tabs>
                <w:tab w:val="left" w:pos="567"/>
              </w:tabs>
              <w:spacing w:before="0"/>
              <w:rPr>
                <w:sz w:val="24"/>
              </w:rPr>
            </w:pPr>
            <w:r w:rsidRPr="000E4069">
              <w:rPr>
                <w:b/>
                <w:sz w:val="24"/>
              </w:rPr>
              <w:t>«13</w:t>
            </w:r>
            <w:r w:rsidRPr="000E4069">
              <w:rPr>
                <w:b/>
                <w:sz w:val="24"/>
              </w:rPr>
              <w:t>» мая 2022 г.</w:t>
            </w:r>
          </w:p>
        </w:tc>
      </w:tr>
      <w:tr w:rsidR="000E4069" w:rsidRPr="00EA427F" w:rsidTr="000373B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4069" w:rsidRDefault="000E4069" w:rsidP="000E4069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1.2.23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069" w:rsidRPr="000E4069" w:rsidRDefault="000E4069" w:rsidP="000E4069">
            <w:pPr>
              <w:pStyle w:val="Tabletext"/>
              <w:jc w:val="left"/>
              <w:rPr>
                <w:sz w:val="24"/>
              </w:rPr>
            </w:pPr>
            <w:r w:rsidRPr="000E4069">
              <w:rPr>
                <w:sz w:val="24"/>
              </w:rPr>
              <w:t xml:space="preserve">Дата подведения итогов закупки 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4069" w:rsidRPr="000E4069" w:rsidRDefault="000E4069" w:rsidP="000E4069">
            <w:r w:rsidRPr="000E4069">
              <w:t>Дата подведения итогов закупки:</w:t>
            </w:r>
          </w:p>
          <w:p w:rsidR="000E4069" w:rsidRPr="000E4069" w:rsidRDefault="000E4069" w:rsidP="000E4069">
            <w:pPr>
              <w:pStyle w:val="a9"/>
              <w:tabs>
                <w:tab w:val="left" w:pos="567"/>
              </w:tabs>
              <w:spacing w:before="0"/>
              <w:rPr>
                <w:sz w:val="24"/>
              </w:rPr>
            </w:pPr>
            <w:r w:rsidRPr="000E4069">
              <w:rPr>
                <w:b/>
                <w:sz w:val="24"/>
              </w:rPr>
              <w:t>«16</w:t>
            </w:r>
            <w:r w:rsidRPr="000E4069">
              <w:rPr>
                <w:b/>
                <w:sz w:val="24"/>
              </w:rPr>
              <w:t>» мая 2022 г.</w:t>
            </w:r>
          </w:p>
        </w:tc>
      </w:tr>
    </w:tbl>
    <w:p w:rsidR="000E4069" w:rsidRDefault="000E4069" w:rsidP="000E4069">
      <w:pPr>
        <w:pStyle w:val="af"/>
        <w:jc w:val="both"/>
      </w:pPr>
    </w:p>
    <w:p w:rsidR="000E4069" w:rsidRDefault="000E4069" w:rsidP="000373B7">
      <w:pPr>
        <w:pStyle w:val="af"/>
        <w:numPr>
          <w:ilvl w:val="0"/>
          <w:numId w:val="22"/>
        </w:numPr>
        <w:jc w:val="both"/>
      </w:pPr>
      <w:r w:rsidRPr="000E4069">
        <w:t xml:space="preserve">Приложение 6_Единая методика </w:t>
      </w:r>
      <w:proofErr w:type="spellStart"/>
      <w:r w:rsidRPr="000E4069">
        <w:t>ДРиФС</w:t>
      </w:r>
      <w:proofErr w:type="spellEnd"/>
      <w:r w:rsidRPr="000E4069">
        <w:t xml:space="preserve"> </w:t>
      </w:r>
      <w:r>
        <w:t>читать в новой редакции – файл «</w:t>
      </w:r>
      <w:r w:rsidR="000373B7" w:rsidRPr="000373B7">
        <w:t xml:space="preserve">Приложение 6 Единая методика </w:t>
      </w:r>
      <w:proofErr w:type="spellStart"/>
      <w:r w:rsidR="000373B7" w:rsidRPr="000373B7">
        <w:t>ДРиФС</w:t>
      </w:r>
      <w:proofErr w:type="spellEnd"/>
      <w:r w:rsidR="000373B7" w:rsidRPr="000373B7">
        <w:t xml:space="preserve"> (для МСП)</w:t>
      </w:r>
      <w:r w:rsidR="000373B7">
        <w:t>»</w:t>
      </w:r>
    </w:p>
    <w:p w:rsidR="00FD442D" w:rsidRDefault="00FD442D" w:rsidP="00FD442D">
      <w:pPr>
        <w:pStyle w:val="a9"/>
        <w:spacing w:before="0" w:line="240" w:lineRule="auto"/>
        <w:ind w:left="720"/>
        <w:rPr>
          <w:b/>
          <w:sz w:val="24"/>
          <w:u w:val="single"/>
        </w:rPr>
      </w:pPr>
    </w:p>
    <w:p w:rsidR="005E456B" w:rsidRPr="004C07A5" w:rsidRDefault="009F5A9D" w:rsidP="004C07A5">
      <w:pPr>
        <w:pStyle w:val="a9"/>
        <w:spacing w:before="0" w:line="240" w:lineRule="auto"/>
        <w:rPr>
          <w:b/>
          <w:sz w:val="24"/>
          <w:u w:val="single"/>
        </w:rPr>
      </w:pPr>
      <w:r w:rsidRPr="00BA7709">
        <w:rPr>
          <w:b/>
          <w:sz w:val="24"/>
          <w:u w:val="single"/>
        </w:rPr>
        <w:t>Все остальные условия Извещения и Документации о закупке остаются без изменений.</w:t>
      </w:r>
    </w:p>
    <w:p w:rsidR="000A4AF3" w:rsidRDefault="000A4AF3" w:rsidP="003E3627">
      <w:pPr>
        <w:rPr>
          <w:sz w:val="20"/>
          <w:szCs w:val="20"/>
        </w:rPr>
      </w:pPr>
    </w:p>
    <w:p w:rsidR="003E3627" w:rsidRPr="004F2B91" w:rsidRDefault="0098226A" w:rsidP="003E3627">
      <w:pPr>
        <w:rPr>
          <w:sz w:val="20"/>
          <w:szCs w:val="20"/>
        </w:rPr>
      </w:pPr>
      <w:r>
        <w:rPr>
          <w:sz w:val="20"/>
          <w:szCs w:val="20"/>
        </w:rPr>
        <w:t>Коваленко О.В.</w:t>
      </w:r>
    </w:p>
    <w:p w:rsidR="003C0846" w:rsidRPr="00C80C36" w:rsidRDefault="003E3627" w:rsidP="00C80C36">
      <w:pPr>
        <w:rPr>
          <w:sz w:val="20"/>
          <w:szCs w:val="20"/>
        </w:rPr>
      </w:pPr>
      <w:r w:rsidRPr="004F2B91">
        <w:rPr>
          <w:sz w:val="20"/>
          <w:szCs w:val="20"/>
        </w:rPr>
        <w:t>(416-2) 397-2</w:t>
      </w:r>
      <w:r w:rsidR="0098226A">
        <w:rPr>
          <w:sz w:val="20"/>
          <w:szCs w:val="20"/>
        </w:rPr>
        <w:t>42</w:t>
      </w:r>
      <w:r w:rsidR="00A35064" w:rsidRPr="004F2B91">
        <w:rPr>
          <w:sz w:val="20"/>
          <w:szCs w:val="20"/>
        </w:rPr>
        <w:t xml:space="preserve">  </w:t>
      </w:r>
    </w:p>
    <w:sectPr w:rsidR="003C0846" w:rsidRPr="00C80C36" w:rsidSect="00FD442D">
      <w:headerReference w:type="default" r:id="rId10"/>
      <w:pgSz w:w="11906" w:h="16838"/>
      <w:pgMar w:top="1134" w:right="850" w:bottom="1134" w:left="1418" w:header="569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73E0" w:rsidRDefault="00EC73E0" w:rsidP="00967AC6">
      <w:r>
        <w:separator/>
      </w:r>
    </w:p>
  </w:endnote>
  <w:endnote w:type="continuationSeparator" w:id="0">
    <w:p w:rsidR="00EC73E0" w:rsidRDefault="00EC73E0" w:rsidP="00967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73E0" w:rsidRDefault="00EC73E0" w:rsidP="00967AC6">
      <w:r>
        <w:separator/>
      </w:r>
    </w:p>
  </w:footnote>
  <w:footnote w:type="continuationSeparator" w:id="0">
    <w:p w:rsidR="00EC73E0" w:rsidRDefault="00EC73E0" w:rsidP="00967A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31EC" w:rsidRPr="00967AC6" w:rsidRDefault="000D31EC" w:rsidP="00967AC6">
    <w:pPr>
      <w:pStyle w:val="a5"/>
      <w:jc w:val="right"/>
      <w:rPr>
        <w:i/>
        <w:sz w:val="18"/>
      </w:rPr>
    </w:pPr>
    <w:r w:rsidRPr="00967AC6">
      <w:rPr>
        <w:i/>
        <w:sz w:val="18"/>
      </w:rPr>
      <w:t>Ув</w:t>
    </w:r>
    <w:r w:rsidR="009B6FF8">
      <w:rPr>
        <w:i/>
        <w:sz w:val="18"/>
      </w:rPr>
      <w:t xml:space="preserve">едомление о внесении изменений </w:t>
    </w:r>
    <w:r w:rsidR="00BB4A3A">
      <w:rPr>
        <w:i/>
        <w:sz w:val="18"/>
      </w:rPr>
      <w:t>лот №</w:t>
    </w:r>
    <w:r w:rsidR="009B6FF8">
      <w:rPr>
        <w:i/>
        <w:sz w:val="18"/>
      </w:rPr>
      <w:t xml:space="preserve"> </w:t>
    </w:r>
    <w:r w:rsidR="00FD442D" w:rsidRPr="00FD442D">
      <w:rPr>
        <w:i/>
        <w:sz w:val="18"/>
      </w:rPr>
      <w:t>114901-ТПИР ОБСЛ-2022-ДРСК-ХЭС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A315A"/>
    <w:multiLevelType w:val="multilevel"/>
    <w:tmpl w:val="E0E660C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" w15:restartNumberingAfterBreak="0">
    <w:nsid w:val="0A1627A0"/>
    <w:multiLevelType w:val="multilevel"/>
    <w:tmpl w:val="9E7ECB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DE83111"/>
    <w:multiLevelType w:val="hybridMultilevel"/>
    <w:tmpl w:val="559EF9FA"/>
    <w:lvl w:ilvl="0" w:tplc="A7808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E242B6D"/>
    <w:multiLevelType w:val="hybridMultilevel"/>
    <w:tmpl w:val="7E40DE2C"/>
    <w:lvl w:ilvl="0" w:tplc="76563324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043E2B"/>
    <w:multiLevelType w:val="hybridMultilevel"/>
    <w:tmpl w:val="37BC9B00"/>
    <w:lvl w:ilvl="0" w:tplc="C11E34F0">
      <w:start w:val="1"/>
      <w:numFmt w:val="decimal"/>
      <w:lvlText w:val="%1."/>
      <w:lvlJc w:val="left"/>
      <w:pPr>
        <w:ind w:left="372" w:hanging="372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151" w:hanging="360"/>
      </w:pPr>
    </w:lvl>
    <w:lvl w:ilvl="2" w:tplc="0419001B" w:tentative="1">
      <w:start w:val="1"/>
      <w:numFmt w:val="lowerRoman"/>
      <w:lvlText w:val="%3."/>
      <w:lvlJc w:val="right"/>
      <w:pPr>
        <w:ind w:left="1871" w:hanging="180"/>
      </w:pPr>
    </w:lvl>
    <w:lvl w:ilvl="3" w:tplc="0419000F" w:tentative="1">
      <w:start w:val="1"/>
      <w:numFmt w:val="decimal"/>
      <w:lvlText w:val="%4."/>
      <w:lvlJc w:val="left"/>
      <w:pPr>
        <w:ind w:left="2591" w:hanging="360"/>
      </w:pPr>
    </w:lvl>
    <w:lvl w:ilvl="4" w:tplc="04190019" w:tentative="1">
      <w:start w:val="1"/>
      <w:numFmt w:val="lowerLetter"/>
      <w:lvlText w:val="%5."/>
      <w:lvlJc w:val="left"/>
      <w:pPr>
        <w:ind w:left="3311" w:hanging="360"/>
      </w:pPr>
    </w:lvl>
    <w:lvl w:ilvl="5" w:tplc="0419001B" w:tentative="1">
      <w:start w:val="1"/>
      <w:numFmt w:val="lowerRoman"/>
      <w:lvlText w:val="%6."/>
      <w:lvlJc w:val="right"/>
      <w:pPr>
        <w:ind w:left="4031" w:hanging="180"/>
      </w:pPr>
    </w:lvl>
    <w:lvl w:ilvl="6" w:tplc="0419000F" w:tentative="1">
      <w:start w:val="1"/>
      <w:numFmt w:val="decimal"/>
      <w:lvlText w:val="%7."/>
      <w:lvlJc w:val="left"/>
      <w:pPr>
        <w:ind w:left="4751" w:hanging="360"/>
      </w:pPr>
    </w:lvl>
    <w:lvl w:ilvl="7" w:tplc="04190019" w:tentative="1">
      <w:start w:val="1"/>
      <w:numFmt w:val="lowerLetter"/>
      <w:lvlText w:val="%8."/>
      <w:lvlJc w:val="left"/>
      <w:pPr>
        <w:ind w:left="5471" w:hanging="360"/>
      </w:pPr>
    </w:lvl>
    <w:lvl w:ilvl="8" w:tplc="0419001B" w:tentative="1">
      <w:start w:val="1"/>
      <w:numFmt w:val="lowerRoman"/>
      <w:lvlText w:val="%9."/>
      <w:lvlJc w:val="right"/>
      <w:pPr>
        <w:ind w:left="6191" w:hanging="180"/>
      </w:pPr>
    </w:lvl>
  </w:abstractNum>
  <w:abstractNum w:abstractNumId="5" w15:restartNumberingAfterBreak="0">
    <w:nsid w:val="13376A31"/>
    <w:multiLevelType w:val="multilevel"/>
    <w:tmpl w:val="9E7ECB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20615D06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7C5F39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10516F"/>
    <w:multiLevelType w:val="hybridMultilevel"/>
    <w:tmpl w:val="B9BE37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F95B87"/>
    <w:multiLevelType w:val="multilevel"/>
    <w:tmpl w:val="B22A703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Times New Roman" w:hint="default"/>
      </w:rPr>
    </w:lvl>
  </w:abstractNum>
  <w:abstractNum w:abstractNumId="10" w15:restartNumberingAfterBreak="0">
    <w:nsid w:val="2B1574F8"/>
    <w:multiLevelType w:val="hybridMultilevel"/>
    <w:tmpl w:val="EACC24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2" w15:restartNumberingAfterBreak="0">
    <w:nsid w:val="35734D92"/>
    <w:multiLevelType w:val="hybridMultilevel"/>
    <w:tmpl w:val="9A7273B8"/>
    <w:lvl w:ilvl="0" w:tplc="B750216C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812573B"/>
    <w:multiLevelType w:val="hybridMultilevel"/>
    <w:tmpl w:val="5DFE6BA2"/>
    <w:lvl w:ilvl="0" w:tplc="8CF8ADD8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9827185"/>
    <w:multiLevelType w:val="hybridMultilevel"/>
    <w:tmpl w:val="B35E91C0"/>
    <w:lvl w:ilvl="0" w:tplc="FB580B90">
      <w:start w:val="1"/>
      <w:numFmt w:val="decimal"/>
      <w:lvlText w:val="%1."/>
      <w:lvlJc w:val="left"/>
      <w:pPr>
        <w:tabs>
          <w:tab w:val="num" w:pos="57"/>
        </w:tabs>
        <w:ind w:left="57" w:hanging="5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5" w15:restartNumberingAfterBreak="0">
    <w:nsid w:val="478A395C"/>
    <w:multiLevelType w:val="multilevel"/>
    <w:tmpl w:val="7E1C65C0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993"/>
        </w:tabs>
        <w:ind w:left="993" w:hanging="567"/>
      </w:pPr>
      <w:rPr>
        <w:rFonts w:hint="default"/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6" w15:restartNumberingAfterBreak="0">
    <w:nsid w:val="47C45B33"/>
    <w:multiLevelType w:val="multilevel"/>
    <w:tmpl w:val="9E7ECB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54D82DA9"/>
    <w:multiLevelType w:val="multilevel"/>
    <w:tmpl w:val="DF1E2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64A15CD"/>
    <w:multiLevelType w:val="multilevel"/>
    <w:tmpl w:val="69520C5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840" w:hanging="48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9" w15:restartNumberingAfterBreak="0">
    <w:nsid w:val="57B20621"/>
    <w:multiLevelType w:val="hybridMultilevel"/>
    <w:tmpl w:val="A718B43E"/>
    <w:lvl w:ilvl="0" w:tplc="72DC061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BBD2F48"/>
    <w:multiLevelType w:val="hybridMultilevel"/>
    <w:tmpl w:val="5426CC7A"/>
    <w:lvl w:ilvl="0" w:tplc="72DC06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EE4C21"/>
    <w:multiLevelType w:val="hybridMultilevel"/>
    <w:tmpl w:val="976A6D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B66B50"/>
    <w:multiLevelType w:val="hybridMultilevel"/>
    <w:tmpl w:val="79925E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3509B2"/>
    <w:multiLevelType w:val="multilevel"/>
    <w:tmpl w:val="8A4E6D2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750A549C"/>
    <w:multiLevelType w:val="hybridMultilevel"/>
    <w:tmpl w:val="6D6E81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AA696F"/>
    <w:multiLevelType w:val="hybridMultilevel"/>
    <w:tmpl w:val="4A749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C506A04"/>
    <w:multiLevelType w:val="hybridMultilevel"/>
    <w:tmpl w:val="59CA33EC"/>
    <w:lvl w:ilvl="0" w:tplc="2CF65B2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0"/>
  </w:num>
  <w:num w:numId="3">
    <w:abstractNumId w:val="12"/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</w:num>
  <w:num w:numId="7">
    <w:abstractNumId w:val="15"/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5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</w:num>
  <w:num w:numId="13">
    <w:abstractNumId w:val="26"/>
  </w:num>
  <w:num w:numId="14">
    <w:abstractNumId w:val="18"/>
  </w:num>
  <w:num w:numId="15">
    <w:abstractNumId w:val="3"/>
  </w:num>
  <w:num w:numId="16">
    <w:abstractNumId w:val="14"/>
  </w:num>
  <w:num w:numId="17">
    <w:abstractNumId w:val="2"/>
  </w:num>
  <w:num w:numId="18">
    <w:abstractNumId w:val="6"/>
  </w:num>
  <w:num w:numId="19">
    <w:abstractNumId w:val="9"/>
  </w:num>
  <w:num w:numId="20">
    <w:abstractNumId w:val="7"/>
  </w:num>
  <w:num w:numId="21">
    <w:abstractNumId w:val="23"/>
  </w:num>
  <w:num w:numId="22">
    <w:abstractNumId w:val="16"/>
  </w:num>
  <w:num w:numId="23">
    <w:abstractNumId w:val="1"/>
  </w:num>
  <w:num w:numId="24">
    <w:abstractNumId w:val="15"/>
  </w:num>
  <w:num w:numId="25">
    <w:abstractNumId w:val="22"/>
  </w:num>
  <w:num w:numId="26">
    <w:abstractNumId w:val="4"/>
  </w:num>
  <w:num w:numId="27">
    <w:abstractNumId w:val="19"/>
  </w:num>
  <w:num w:numId="28">
    <w:abstractNumId w:val="10"/>
  </w:num>
  <w:num w:numId="29">
    <w:abstractNumId w:val="24"/>
  </w:num>
  <w:num w:numId="30">
    <w:abstractNumId w:val="8"/>
  </w:num>
  <w:num w:numId="31">
    <w:abstractNumId w:val="20"/>
  </w:num>
  <w:num w:numId="3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0214"/>
    <w:rsid w:val="00006239"/>
    <w:rsid w:val="000078B5"/>
    <w:rsid w:val="00010625"/>
    <w:rsid w:val="00010B23"/>
    <w:rsid w:val="000124D5"/>
    <w:rsid w:val="0001363E"/>
    <w:rsid w:val="000250DA"/>
    <w:rsid w:val="000373B7"/>
    <w:rsid w:val="00037C94"/>
    <w:rsid w:val="00055E54"/>
    <w:rsid w:val="00057D66"/>
    <w:rsid w:val="0006400C"/>
    <w:rsid w:val="00070FFA"/>
    <w:rsid w:val="00072107"/>
    <w:rsid w:val="00073BD8"/>
    <w:rsid w:val="0007488E"/>
    <w:rsid w:val="00075E73"/>
    <w:rsid w:val="00076414"/>
    <w:rsid w:val="00080CFD"/>
    <w:rsid w:val="00083C1B"/>
    <w:rsid w:val="000A4AF3"/>
    <w:rsid w:val="000A55A8"/>
    <w:rsid w:val="000A5B35"/>
    <w:rsid w:val="000C775B"/>
    <w:rsid w:val="000D31EC"/>
    <w:rsid w:val="000D431E"/>
    <w:rsid w:val="000D6C92"/>
    <w:rsid w:val="000D7666"/>
    <w:rsid w:val="000E4069"/>
    <w:rsid w:val="000F4BE4"/>
    <w:rsid w:val="000F4F34"/>
    <w:rsid w:val="00101831"/>
    <w:rsid w:val="00102CD4"/>
    <w:rsid w:val="00110B4D"/>
    <w:rsid w:val="0011136C"/>
    <w:rsid w:val="00115AB2"/>
    <w:rsid w:val="00120980"/>
    <w:rsid w:val="00137B67"/>
    <w:rsid w:val="00141AE9"/>
    <w:rsid w:val="00142C0F"/>
    <w:rsid w:val="001620C8"/>
    <w:rsid w:val="00164255"/>
    <w:rsid w:val="001645C1"/>
    <w:rsid w:val="00164974"/>
    <w:rsid w:val="00166327"/>
    <w:rsid w:val="00177DAD"/>
    <w:rsid w:val="00180816"/>
    <w:rsid w:val="00181783"/>
    <w:rsid w:val="00196CFF"/>
    <w:rsid w:val="001A2576"/>
    <w:rsid w:val="001A536C"/>
    <w:rsid w:val="001A7128"/>
    <w:rsid w:val="001B39CD"/>
    <w:rsid w:val="001C0148"/>
    <w:rsid w:val="001C0EC7"/>
    <w:rsid w:val="001E0A00"/>
    <w:rsid w:val="002002AD"/>
    <w:rsid w:val="0020152B"/>
    <w:rsid w:val="0020221A"/>
    <w:rsid w:val="00207F8C"/>
    <w:rsid w:val="00214903"/>
    <w:rsid w:val="00226D45"/>
    <w:rsid w:val="00233809"/>
    <w:rsid w:val="00235D9F"/>
    <w:rsid w:val="0024039E"/>
    <w:rsid w:val="00247914"/>
    <w:rsid w:val="00281953"/>
    <w:rsid w:val="00284EEE"/>
    <w:rsid w:val="00290FCE"/>
    <w:rsid w:val="002A2E0D"/>
    <w:rsid w:val="002A36F5"/>
    <w:rsid w:val="002A39D5"/>
    <w:rsid w:val="002B31EB"/>
    <w:rsid w:val="002C766C"/>
    <w:rsid w:val="002D46DF"/>
    <w:rsid w:val="002D497B"/>
    <w:rsid w:val="002E153E"/>
    <w:rsid w:val="002E6DAE"/>
    <w:rsid w:val="002F316F"/>
    <w:rsid w:val="002F46DA"/>
    <w:rsid w:val="002F5058"/>
    <w:rsid w:val="00301EE1"/>
    <w:rsid w:val="00303563"/>
    <w:rsid w:val="00303985"/>
    <w:rsid w:val="00313E04"/>
    <w:rsid w:val="00313E96"/>
    <w:rsid w:val="00322FD9"/>
    <w:rsid w:val="00323AE0"/>
    <w:rsid w:val="00332001"/>
    <w:rsid w:val="00335597"/>
    <w:rsid w:val="0034088C"/>
    <w:rsid w:val="00345C5C"/>
    <w:rsid w:val="00351C5B"/>
    <w:rsid w:val="00353C7B"/>
    <w:rsid w:val="0035430E"/>
    <w:rsid w:val="00355ECE"/>
    <w:rsid w:val="00357CD1"/>
    <w:rsid w:val="00360DBD"/>
    <w:rsid w:val="00362F14"/>
    <w:rsid w:val="00362F80"/>
    <w:rsid w:val="00364169"/>
    <w:rsid w:val="00364BEB"/>
    <w:rsid w:val="00375137"/>
    <w:rsid w:val="0038750B"/>
    <w:rsid w:val="003914DD"/>
    <w:rsid w:val="00394438"/>
    <w:rsid w:val="003A20F4"/>
    <w:rsid w:val="003C0846"/>
    <w:rsid w:val="003C226B"/>
    <w:rsid w:val="003C5013"/>
    <w:rsid w:val="003E0264"/>
    <w:rsid w:val="003E0ED8"/>
    <w:rsid w:val="003E295A"/>
    <w:rsid w:val="003E3627"/>
    <w:rsid w:val="003E56E5"/>
    <w:rsid w:val="003F41B8"/>
    <w:rsid w:val="003F4897"/>
    <w:rsid w:val="00401611"/>
    <w:rsid w:val="00403602"/>
    <w:rsid w:val="00404935"/>
    <w:rsid w:val="00422937"/>
    <w:rsid w:val="00425BD7"/>
    <w:rsid w:val="00432120"/>
    <w:rsid w:val="00441662"/>
    <w:rsid w:val="00441F3F"/>
    <w:rsid w:val="004517AF"/>
    <w:rsid w:val="00460461"/>
    <w:rsid w:val="004608A7"/>
    <w:rsid w:val="00463862"/>
    <w:rsid w:val="00467B63"/>
    <w:rsid w:val="00467B7C"/>
    <w:rsid w:val="00481852"/>
    <w:rsid w:val="00482569"/>
    <w:rsid w:val="00495B87"/>
    <w:rsid w:val="004B16D2"/>
    <w:rsid w:val="004B4ED6"/>
    <w:rsid w:val="004C07A5"/>
    <w:rsid w:val="004C25F5"/>
    <w:rsid w:val="004D0855"/>
    <w:rsid w:val="004D757F"/>
    <w:rsid w:val="004F2B91"/>
    <w:rsid w:val="004F4065"/>
    <w:rsid w:val="004F460F"/>
    <w:rsid w:val="004F677C"/>
    <w:rsid w:val="0050185F"/>
    <w:rsid w:val="0051051C"/>
    <w:rsid w:val="00510C03"/>
    <w:rsid w:val="005120F6"/>
    <w:rsid w:val="005177CD"/>
    <w:rsid w:val="00520CB0"/>
    <w:rsid w:val="00525656"/>
    <w:rsid w:val="005278DC"/>
    <w:rsid w:val="00533DBD"/>
    <w:rsid w:val="00536200"/>
    <w:rsid w:val="00550E3E"/>
    <w:rsid w:val="0055477A"/>
    <w:rsid w:val="00554FCB"/>
    <w:rsid w:val="00556B5F"/>
    <w:rsid w:val="00577B61"/>
    <w:rsid w:val="005846E4"/>
    <w:rsid w:val="00585E2B"/>
    <w:rsid w:val="00596250"/>
    <w:rsid w:val="005A7330"/>
    <w:rsid w:val="005B7443"/>
    <w:rsid w:val="005D10C5"/>
    <w:rsid w:val="005D24B4"/>
    <w:rsid w:val="005D54D3"/>
    <w:rsid w:val="005D5B36"/>
    <w:rsid w:val="005D7A3C"/>
    <w:rsid w:val="005E456B"/>
    <w:rsid w:val="0060024A"/>
    <w:rsid w:val="00603077"/>
    <w:rsid w:val="006174DC"/>
    <w:rsid w:val="006257F0"/>
    <w:rsid w:val="00637277"/>
    <w:rsid w:val="006377EC"/>
    <w:rsid w:val="006430A4"/>
    <w:rsid w:val="00653FAB"/>
    <w:rsid w:val="006540FE"/>
    <w:rsid w:val="00655F20"/>
    <w:rsid w:val="00661651"/>
    <w:rsid w:val="00662644"/>
    <w:rsid w:val="00686010"/>
    <w:rsid w:val="00692596"/>
    <w:rsid w:val="006A3F76"/>
    <w:rsid w:val="006A4F53"/>
    <w:rsid w:val="006B2342"/>
    <w:rsid w:val="006C55E4"/>
    <w:rsid w:val="006E0A73"/>
    <w:rsid w:val="006E5DEC"/>
    <w:rsid w:val="006F65BE"/>
    <w:rsid w:val="006F65C7"/>
    <w:rsid w:val="007101C5"/>
    <w:rsid w:val="00715C7B"/>
    <w:rsid w:val="00715D7B"/>
    <w:rsid w:val="00717ACA"/>
    <w:rsid w:val="00721C7C"/>
    <w:rsid w:val="00730951"/>
    <w:rsid w:val="00737206"/>
    <w:rsid w:val="0073763E"/>
    <w:rsid w:val="0074667B"/>
    <w:rsid w:val="0075145A"/>
    <w:rsid w:val="007548C0"/>
    <w:rsid w:val="00757824"/>
    <w:rsid w:val="007603F7"/>
    <w:rsid w:val="0076497D"/>
    <w:rsid w:val="00780684"/>
    <w:rsid w:val="00792713"/>
    <w:rsid w:val="0079359D"/>
    <w:rsid w:val="00793909"/>
    <w:rsid w:val="007A0438"/>
    <w:rsid w:val="007A7958"/>
    <w:rsid w:val="007B1BFB"/>
    <w:rsid w:val="007B6700"/>
    <w:rsid w:val="007B6EF5"/>
    <w:rsid w:val="007C3765"/>
    <w:rsid w:val="007C4E15"/>
    <w:rsid w:val="007C64F6"/>
    <w:rsid w:val="007D29D3"/>
    <w:rsid w:val="007E1026"/>
    <w:rsid w:val="007E1A1E"/>
    <w:rsid w:val="007E246D"/>
    <w:rsid w:val="007E62D5"/>
    <w:rsid w:val="007F0A1D"/>
    <w:rsid w:val="007F441D"/>
    <w:rsid w:val="00805104"/>
    <w:rsid w:val="00807E2A"/>
    <w:rsid w:val="00821445"/>
    <w:rsid w:val="0082263E"/>
    <w:rsid w:val="00822E5A"/>
    <w:rsid w:val="00826C23"/>
    <w:rsid w:val="00831BDE"/>
    <w:rsid w:val="008437E2"/>
    <w:rsid w:val="00854687"/>
    <w:rsid w:val="008600A4"/>
    <w:rsid w:val="00860532"/>
    <w:rsid w:val="008625AB"/>
    <w:rsid w:val="00864818"/>
    <w:rsid w:val="00870186"/>
    <w:rsid w:val="00871CF8"/>
    <w:rsid w:val="00893E84"/>
    <w:rsid w:val="008A4A81"/>
    <w:rsid w:val="008B044C"/>
    <w:rsid w:val="008C366C"/>
    <w:rsid w:val="008C7D8A"/>
    <w:rsid w:val="008D17B0"/>
    <w:rsid w:val="008E14DA"/>
    <w:rsid w:val="008E2216"/>
    <w:rsid w:val="008E27F6"/>
    <w:rsid w:val="008F6CF6"/>
    <w:rsid w:val="00916523"/>
    <w:rsid w:val="009209AA"/>
    <w:rsid w:val="00924B90"/>
    <w:rsid w:val="009266D2"/>
    <w:rsid w:val="00933355"/>
    <w:rsid w:val="00936653"/>
    <w:rsid w:val="00937DFA"/>
    <w:rsid w:val="00940EAA"/>
    <w:rsid w:val="00945797"/>
    <w:rsid w:val="009473F8"/>
    <w:rsid w:val="00967AC6"/>
    <w:rsid w:val="0098226A"/>
    <w:rsid w:val="00984B06"/>
    <w:rsid w:val="00987B39"/>
    <w:rsid w:val="009A592F"/>
    <w:rsid w:val="009B306B"/>
    <w:rsid w:val="009B3D4F"/>
    <w:rsid w:val="009B42DC"/>
    <w:rsid w:val="009B6FF8"/>
    <w:rsid w:val="009C4F95"/>
    <w:rsid w:val="009D5547"/>
    <w:rsid w:val="009D60F8"/>
    <w:rsid w:val="009D667A"/>
    <w:rsid w:val="009F4F9F"/>
    <w:rsid w:val="009F5A9D"/>
    <w:rsid w:val="009F7549"/>
    <w:rsid w:val="00A11510"/>
    <w:rsid w:val="00A149B0"/>
    <w:rsid w:val="00A20FEB"/>
    <w:rsid w:val="00A3186B"/>
    <w:rsid w:val="00A32138"/>
    <w:rsid w:val="00A35064"/>
    <w:rsid w:val="00A3573E"/>
    <w:rsid w:val="00A41D1A"/>
    <w:rsid w:val="00A50B53"/>
    <w:rsid w:val="00A5472C"/>
    <w:rsid w:val="00A5684B"/>
    <w:rsid w:val="00A57EB4"/>
    <w:rsid w:val="00A62E17"/>
    <w:rsid w:val="00A74651"/>
    <w:rsid w:val="00A75332"/>
    <w:rsid w:val="00A7609C"/>
    <w:rsid w:val="00A87A04"/>
    <w:rsid w:val="00AA0500"/>
    <w:rsid w:val="00AB1E32"/>
    <w:rsid w:val="00AB3996"/>
    <w:rsid w:val="00AB4872"/>
    <w:rsid w:val="00AB4DE7"/>
    <w:rsid w:val="00AB7799"/>
    <w:rsid w:val="00AC2626"/>
    <w:rsid w:val="00AC50DA"/>
    <w:rsid w:val="00AD125B"/>
    <w:rsid w:val="00AD20F8"/>
    <w:rsid w:val="00AE4E31"/>
    <w:rsid w:val="00AE7C38"/>
    <w:rsid w:val="00AF6393"/>
    <w:rsid w:val="00B00796"/>
    <w:rsid w:val="00B025B0"/>
    <w:rsid w:val="00B23976"/>
    <w:rsid w:val="00B41287"/>
    <w:rsid w:val="00B4350F"/>
    <w:rsid w:val="00B4516E"/>
    <w:rsid w:val="00B456F3"/>
    <w:rsid w:val="00B471BA"/>
    <w:rsid w:val="00B53E0D"/>
    <w:rsid w:val="00B54400"/>
    <w:rsid w:val="00B54433"/>
    <w:rsid w:val="00B615E5"/>
    <w:rsid w:val="00B66C2C"/>
    <w:rsid w:val="00B74B38"/>
    <w:rsid w:val="00B808AD"/>
    <w:rsid w:val="00B86E34"/>
    <w:rsid w:val="00B9483F"/>
    <w:rsid w:val="00B97F87"/>
    <w:rsid w:val="00BA0CDC"/>
    <w:rsid w:val="00BA5BD7"/>
    <w:rsid w:val="00BA6AC6"/>
    <w:rsid w:val="00BA7709"/>
    <w:rsid w:val="00BB3F9C"/>
    <w:rsid w:val="00BB4A3A"/>
    <w:rsid w:val="00BC0E8C"/>
    <w:rsid w:val="00BD42C4"/>
    <w:rsid w:val="00BD6680"/>
    <w:rsid w:val="00BE4268"/>
    <w:rsid w:val="00BF4048"/>
    <w:rsid w:val="00C02BE0"/>
    <w:rsid w:val="00C055B8"/>
    <w:rsid w:val="00C1101D"/>
    <w:rsid w:val="00C16586"/>
    <w:rsid w:val="00C16E19"/>
    <w:rsid w:val="00C21075"/>
    <w:rsid w:val="00C258AE"/>
    <w:rsid w:val="00C41E0D"/>
    <w:rsid w:val="00C431B0"/>
    <w:rsid w:val="00C47575"/>
    <w:rsid w:val="00C5033C"/>
    <w:rsid w:val="00C51661"/>
    <w:rsid w:val="00C5678B"/>
    <w:rsid w:val="00C80497"/>
    <w:rsid w:val="00C80C36"/>
    <w:rsid w:val="00C81CC3"/>
    <w:rsid w:val="00C85D11"/>
    <w:rsid w:val="00C930A2"/>
    <w:rsid w:val="00C93BC2"/>
    <w:rsid w:val="00C94785"/>
    <w:rsid w:val="00CA12A9"/>
    <w:rsid w:val="00CA132E"/>
    <w:rsid w:val="00CA55FC"/>
    <w:rsid w:val="00CA625D"/>
    <w:rsid w:val="00CA7AA2"/>
    <w:rsid w:val="00CD0988"/>
    <w:rsid w:val="00CE54EA"/>
    <w:rsid w:val="00CE66FC"/>
    <w:rsid w:val="00CF1F8B"/>
    <w:rsid w:val="00CF3140"/>
    <w:rsid w:val="00CF590A"/>
    <w:rsid w:val="00D007C1"/>
    <w:rsid w:val="00D01189"/>
    <w:rsid w:val="00D14084"/>
    <w:rsid w:val="00D201A1"/>
    <w:rsid w:val="00D215B2"/>
    <w:rsid w:val="00D239E1"/>
    <w:rsid w:val="00D34F68"/>
    <w:rsid w:val="00D4395A"/>
    <w:rsid w:val="00D452B1"/>
    <w:rsid w:val="00D4564E"/>
    <w:rsid w:val="00D539E2"/>
    <w:rsid w:val="00D617D7"/>
    <w:rsid w:val="00D71530"/>
    <w:rsid w:val="00D757ED"/>
    <w:rsid w:val="00D772FE"/>
    <w:rsid w:val="00D87911"/>
    <w:rsid w:val="00D95DFD"/>
    <w:rsid w:val="00DA1759"/>
    <w:rsid w:val="00DA6CC3"/>
    <w:rsid w:val="00DE7657"/>
    <w:rsid w:val="00DF3B49"/>
    <w:rsid w:val="00E03E4A"/>
    <w:rsid w:val="00E10A70"/>
    <w:rsid w:val="00E12B5C"/>
    <w:rsid w:val="00E23D86"/>
    <w:rsid w:val="00E30D16"/>
    <w:rsid w:val="00E3594C"/>
    <w:rsid w:val="00E40AEF"/>
    <w:rsid w:val="00E424FB"/>
    <w:rsid w:val="00E42FEB"/>
    <w:rsid w:val="00E459E2"/>
    <w:rsid w:val="00E46BE6"/>
    <w:rsid w:val="00E46D2A"/>
    <w:rsid w:val="00E522D5"/>
    <w:rsid w:val="00E55C92"/>
    <w:rsid w:val="00E6301D"/>
    <w:rsid w:val="00E643DF"/>
    <w:rsid w:val="00E77E8D"/>
    <w:rsid w:val="00E82092"/>
    <w:rsid w:val="00E9374C"/>
    <w:rsid w:val="00E95AAD"/>
    <w:rsid w:val="00EA427F"/>
    <w:rsid w:val="00EA78D5"/>
    <w:rsid w:val="00EB50AF"/>
    <w:rsid w:val="00EB67DB"/>
    <w:rsid w:val="00EC73E0"/>
    <w:rsid w:val="00ED52D6"/>
    <w:rsid w:val="00ED62E4"/>
    <w:rsid w:val="00EE2347"/>
    <w:rsid w:val="00EF2EA5"/>
    <w:rsid w:val="00EF3EAD"/>
    <w:rsid w:val="00EF47AF"/>
    <w:rsid w:val="00EF507F"/>
    <w:rsid w:val="00EF6A71"/>
    <w:rsid w:val="00EF7788"/>
    <w:rsid w:val="00F0157B"/>
    <w:rsid w:val="00F1373A"/>
    <w:rsid w:val="00F20057"/>
    <w:rsid w:val="00F20C96"/>
    <w:rsid w:val="00F22AB3"/>
    <w:rsid w:val="00F3724E"/>
    <w:rsid w:val="00F37E5E"/>
    <w:rsid w:val="00F60214"/>
    <w:rsid w:val="00F60837"/>
    <w:rsid w:val="00F65800"/>
    <w:rsid w:val="00F72FA4"/>
    <w:rsid w:val="00F73754"/>
    <w:rsid w:val="00F74327"/>
    <w:rsid w:val="00F7522B"/>
    <w:rsid w:val="00F76C15"/>
    <w:rsid w:val="00F82842"/>
    <w:rsid w:val="00F86632"/>
    <w:rsid w:val="00F91C9B"/>
    <w:rsid w:val="00F93857"/>
    <w:rsid w:val="00F93B24"/>
    <w:rsid w:val="00FB2CDE"/>
    <w:rsid w:val="00FC00D0"/>
    <w:rsid w:val="00FD3720"/>
    <w:rsid w:val="00FD42F7"/>
    <w:rsid w:val="00FD442D"/>
    <w:rsid w:val="00FE048D"/>
    <w:rsid w:val="00FE345D"/>
    <w:rsid w:val="00FF5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DE1D79B"/>
  <w15:docId w15:val="{A60FB1D4-1CC6-4CF3-8CAE-5CE4330BE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6860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1"/>
    <w:next w:val="a1"/>
    <w:link w:val="10"/>
    <w:qFormat/>
    <w:rsid w:val="00B471BA"/>
    <w:pPr>
      <w:keepNext/>
      <w:keepLines/>
      <w:pageBreakBefore/>
      <w:numPr>
        <w:numId w:val="7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21,22,23,24,25,211,221,231,26,212,222,232,27,213,223,233,28,214,224,234,241,251,2111,2211,2311,261,2121,2221,2321,271,2131,2231,2331,H2,2,h2,Б2,RTC,iz2,H2 Знак,Заголовок 21,Раздел Знак,sub-sect,Numbered text 3,HD2,heading 2,Заголовок 2 Знак2"/>
    <w:basedOn w:val="a1"/>
    <w:next w:val="a1"/>
    <w:link w:val="20"/>
    <w:qFormat/>
    <w:rsid w:val="00B471BA"/>
    <w:pPr>
      <w:keepNext/>
      <w:numPr>
        <w:ilvl w:val="1"/>
        <w:numId w:val="7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B0079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rsid w:val="00F6021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2"/>
    <w:link w:val="a5"/>
    <w:rsid w:val="00F602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2"/>
    <w:rsid w:val="00F60214"/>
    <w:rPr>
      <w:color w:val="0000FF"/>
      <w:u w:val="single"/>
    </w:rPr>
  </w:style>
  <w:style w:type="paragraph" w:customStyle="1" w:styleId="a8">
    <w:name w:val="Знак"/>
    <w:basedOn w:val="a1"/>
    <w:rsid w:val="00F6021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List Number"/>
    <w:basedOn w:val="a1"/>
    <w:rsid w:val="00F60214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customStyle="1" w:styleId="aa">
    <w:name w:val="комментарий"/>
    <w:rsid w:val="00987B39"/>
    <w:rPr>
      <w:b/>
      <w:i/>
      <w:shd w:val="clear" w:color="auto" w:fill="FFFF99"/>
    </w:rPr>
  </w:style>
  <w:style w:type="paragraph" w:customStyle="1" w:styleId="Tabletext">
    <w:name w:val="Table_text"/>
    <w:basedOn w:val="a1"/>
    <w:rsid w:val="00757824"/>
    <w:pPr>
      <w:jc w:val="both"/>
    </w:pPr>
    <w:rPr>
      <w:sz w:val="20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2"/>
    <w:link w:val="1"/>
    <w:rsid w:val="00B471BA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21 Знак,22 Знак,23 Знак,24 Знак,25 Знак,211 Знак,221 Знак,231 Знак,26 Знак,212 Знак,222 Знак,232 Знак,27 Знак,213 Знак,223 Знак,233 Знак,28 Знак,214 Знак,224 Знак,234 Знак,241 Знак,251 Знак,2111 Знак,2211 Знак,2311 Знак,261 Знак,2 Знак"/>
    <w:basedOn w:val="a2"/>
    <w:link w:val="2"/>
    <w:rsid w:val="00B471BA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1"/>
    <w:link w:val="11"/>
    <w:rsid w:val="00B471BA"/>
    <w:pPr>
      <w:numPr>
        <w:ilvl w:val="2"/>
        <w:numId w:val="7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B471BA"/>
    <w:pPr>
      <w:numPr>
        <w:ilvl w:val="3"/>
      </w:numPr>
      <w:tabs>
        <w:tab w:val="clear" w:pos="1134"/>
        <w:tab w:val="num" w:pos="360"/>
        <w:tab w:val="num" w:pos="2880"/>
      </w:tabs>
      <w:ind w:left="2880" w:hanging="360"/>
    </w:pPr>
  </w:style>
  <w:style w:type="character" w:customStyle="1" w:styleId="11">
    <w:name w:val="Пункт Знак1"/>
    <w:link w:val="a"/>
    <w:rsid w:val="00B471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1"/>
    <w:link w:val="ac"/>
    <w:uiPriority w:val="99"/>
    <w:unhideWhenUsed/>
    <w:rsid w:val="00967AC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2"/>
    <w:link w:val="ab"/>
    <w:uiPriority w:val="99"/>
    <w:rsid w:val="00967A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1"/>
    <w:link w:val="ae"/>
    <w:uiPriority w:val="99"/>
    <w:semiHidden/>
    <w:unhideWhenUsed/>
    <w:rsid w:val="00967AC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967AC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2"/>
    <w:link w:val="3"/>
    <w:uiPriority w:val="9"/>
    <w:semiHidden/>
    <w:rsid w:val="00B0079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f">
    <w:name w:val="List Paragraph"/>
    <w:aliases w:val="Алроса_маркер (Уровень 4),Маркер,ПАРАГРАФ,Абзац списка2"/>
    <w:basedOn w:val="a1"/>
    <w:uiPriority w:val="34"/>
    <w:qFormat/>
    <w:rsid w:val="006F65C7"/>
    <w:pPr>
      <w:ind w:left="720"/>
      <w:contextualSpacing/>
    </w:pPr>
  </w:style>
  <w:style w:type="table" w:styleId="af0">
    <w:name w:val="Table Grid"/>
    <w:basedOn w:val="a3"/>
    <w:uiPriority w:val="59"/>
    <w:rsid w:val="00BE42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footnote reference"/>
    <w:rsid w:val="009F5A9D"/>
    <w:rPr>
      <w:vertAlign w:val="superscript"/>
    </w:rPr>
  </w:style>
  <w:style w:type="paragraph" w:customStyle="1" w:styleId="Tableheader">
    <w:name w:val="Table_header"/>
    <w:basedOn w:val="a1"/>
    <w:rsid w:val="009F5A9D"/>
    <w:pPr>
      <w:spacing w:before="120"/>
      <w:jc w:val="both"/>
    </w:pPr>
    <w:rPr>
      <w:b/>
      <w:sz w:val="20"/>
    </w:rPr>
  </w:style>
  <w:style w:type="paragraph" w:styleId="8">
    <w:name w:val="toc 8"/>
    <w:basedOn w:val="a1"/>
    <w:next w:val="a1"/>
    <w:autoRedefine/>
    <w:uiPriority w:val="39"/>
    <w:rsid w:val="00D4564E"/>
    <w:pPr>
      <w:spacing w:before="120"/>
      <w:ind w:left="1960"/>
    </w:pPr>
    <w:rPr>
      <w:snapToGrid w:val="0"/>
      <w:sz w:val="18"/>
      <w:szCs w:val="18"/>
    </w:rPr>
  </w:style>
  <w:style w:type="paragraph" w:styleId="12">
    <w:name w:val="toc 1"/>
    <w:basedOn w:val="a1"/>
    <w:next w:val="a1"/>
    <w:autoRedefine/>
    <w:uiPriority w:val="39"/>
    <w:semiHidden/>
    <w:unhideWhenUsed/>
    <w:rsid w:val="00D4564E"/>
    <w:pPr>
      <w:spacing w:after="100"/>
    </w:pPr>
  </w:style>
  <w:style w:type="paragraph" w:styleId="af2">
    <w:name w:val="footnote text"/>
    <w:basedOn w:val="a1"/>
    <w:link w:val="af3"/>
    <w:uiPriority w:val="99"/>
    <w:rsid w:val="00FD442D"/>
    <w:rPr>
      <w:sz w:val="20"/>
      <w:szCs w:val="20"/>
    </w:rPr>
  </w:style>
  <w:style w:type="character" w:customStyle="1" w:styleId="af3">
    <w:name w:val="Текст сноски Знак"/>
    <w:basedOn w:val="a2"/>
    <w:link w:val="af2"/>
    <w:uiPriority w:val="99"/>
    <w:rsid w:val="00FD442D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0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0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92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032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176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4432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3385071">
                          <w:marLeft w:val="0"/>
                          <w:marRight w:val="0"/>
                          <w:marTop w:val="0"/>
                          <w:marBottom w:val="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8777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0404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425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9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8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3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gz.lot-online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520</Words>
  <Characters>2967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3481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okzt3</dc:creator>
  <cp:lastModifiedBy>Чувашова Ольга Викторовна</cp:lastModifiedBy>
  <cp:revision>3</cp:revision>
  <cp:lastPrinted>2022-04-01T04:23:00Z</cp:lastPrinted>
  <dcterms:created xsi:type="dcterms:W3CDTF">2022-04-05T05:17:00Z</dcterms:created>
  <dcterms:modified xsi:type="dcterms:W3CDTF">2022-04-05T05:29:00Z</dcterms:modified>
</cp:coreProperties>
</file>